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824E" w14:textId="0329A442" w:rsidR="009C09FF" w:rsidRPr="00CC1D0C" w:rsidRDefault="009C09FF" w:rsidP="009C09FF">
      <w:pPr>
        <w:tabs>
          <w:tab w:val="left" w:pos="1710"/>
        </w:tabs>
        <w:spacing w:line="360" w:lineRule="auto"/>
        <w:jc w:val="center"/>
        <w:rPr>
          <w:b/>
          <w:sz w:val="48"/>
          <w:szCs w:val="48"/>
          <w:u w:val="single"/>
        </w:rPr>
      </w:pPr>
      <w:r w:rsidRPr="00CC1D0C">
        <w:rPr>
          <w:b/>
          <w:sz w:val="48"/>
          <w:szCs w:val="48"/>
          <w:u w:val="single"/>
        </w:rPr>
        <w:t>PARLIAMENTARY</w:t>
      </w:r>
      <w:r>
        <w:rPr>
          <w:b/>
          <w:sz w:val="48"/>
          <w:szCs w:val="48"/>
          <w:u w:val="single"/>
        </w:rPr>
        <w:t xml:space="preserve"> </w:t>
      </w:r>
      <w:r w:rsidRPr="00CC1D0C">
        <w:rPr>
          <w:b/>
          <w:sz w:val="48"/>
          <w:szCs w:val="48"/>
          <w:u w:val="single"/>
        </w:rPr>
        <w:t>AGENDA</w:t>
      </w:r>
    </w:p>
    <w:p w14:paraId="279FBC3C" w14:textId="77777777" w:rsidR="009C09FF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 xml:space="preserve">FOR THE </w:t>
      </w:r>
      <w:r w:rsidRPr="00CC1D0C">
        <w:rPr>
          <w:b/>
          <w:sz w:val="48"/>
          <w:szCs w:val="48"/>
          <w:u w:val="single"/>
        </w:rPr>
        <w:t>WEEK</w:t>
      </w:r>
    </w:p>
    <w:p w14:paraId="360511BB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8"/>
          <w:szCs w:val="48"/>
          <w:u w:val="single"/>
        </w:rPr>
      </w:pPr>
    </w:p>
    <w:p w14:paraId="7B85F4CB" w14:textId="5817DFFB" w:rsidR="009C09FF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MONDAY, </w:t>
      </w:r>
      <w:r w:rsidR="005C3442">
        <w:rPr>
          <w:b/>
          <w:sz w:val="40"/>
          <w:szCs w:val="40"/>
          <w:u w:val="single"/>
        </w:rPr>
        <w:t>2</w:t>
      </w:r>
      <w:r w:rsidR="00877BF7">
        <w:rPr>
          <w:b/>
          <w:sz w:val="40"/>
          <w:szCs w:val="40"/>
          <w:u w:val="single"/>
        </w:rPr>
        <w:t>8</w:t>
      </w:r>
      <w:r w:rsidR="00877BF7">
        <w:rPr>
          <w:b/>
          <w:sz w:val="40"/>
          <w:szCs w:val="40"/>
          <w:u w:val="single"/>
          <w:vertAlign w:val="superscript"/>
        </w:rPr>
        <w:t>th</w:t>
      </w:r>
      <w:r>
        <w:rPr>
          <w:b/>
          <w:sz w:val="40"/>
          <w:szCs w:val="40"/>
          <w:u w:val="single"/>
          <w:vertAlign w:val="superscript"/>
        </w:rPr>
        <w:t xml:space="preserve"> </w:t>
      </w:r>
      <w:r w:rsidR="00E26ED7">
        <w:rPr>
          <w:b/>
          <w:sz w:val="40"/>
          <w:szCs w:val="40"/>
          <w:u w:val="single"/>
        </w:rPr>
        <w:t>FEBRUARY</w:t>
      </w:r>
      <w:r>
        <w:rPr>
          <w:b/>
          <w:sz w:val="40"/>
          <w:szCs w:val="40"/>
          <w:u w:val="single"/>
        </w:rPr>
        <w:t>, 202</w:t>
      </w:r>
      <w:r w:rsidR="00583C7E">
        <w:rPr>
          <w:b/>
          <w:sz w:val="40"/>
          <w:szCs w:val="40"/>
          <w:u w:val="single"/>
        </w:rPr>
        <w:t>2</w:t>
      </w:r>
      <w:r>
        <w:rPr>
          <w:b/>
          <w:sz w:val="40"/>
          <w:szCs w:val="40"/>
          <w:u w:val="single"/>
        </w:rPr>
        <w:t xml:space="preserve"> – FRIDAY, </w:t>
      </w:r>
    </w:p>
    <w:p w14:paraId="5D0D02FC" w14:textId="33175E0C" w:rsidR="009C09FF" w:rsidRDefault="005C3442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 </w:t>
      </w:r>
      <w:r w:rsidR="00877BF7">
        <w:rPr>
          <w:b/>
          <w:sz w:val="40"/>
          <w:szCs w:val="40"/>
          <w:u w:val="single"/>
        </w:rPr>
        <w:t>4</w:t>
      </w:r>
      <w:r w:rsidR="00877BF7" w:rsidRPr="00877BF7">
        <w:rPr>
          <w:b/>
          <w:sz w:val="40"/>
          <w:szCs w:val="40"/>
          <w:u w:val="single"/>
          <w:vertAlign w:val="superscript"/>
        </w:rPr>
        <w:t>th</w:t>
      </w:r>
      <w:r w:rsidR="00877BF7">
        <w:rPr>
          <w:b/>
          <w:sz w:val="40"/>
          <w:szCs w:val="40"/>
          <w:u w:val="single"/>
        </w:rPr>
        <w:t xml:space="preserve"> MARCH</w:t>
      </w:r>
      <w:r w:rsidR="009C09FF">
        <w:rPr>
          <w:b/>
          <w:sz w:val="40"/>
          <w:szCs w:val="40"/>
          <w:u w:val="single"/>
        </w:rPr>
        <w:t>, 202</w:t>
      </w:r>
      <w:r w:rsidR="008768D0">
        <w:rPr>
          <w:b/>
          <w:sz w:val="40"/>
          <w:szCs w:val="40"/>
          <w:u w:val="single"/>
        </w:rPr>
        <w:t>2</w:t>
      </w:r>
    </w:p>
    <w:p w14:paraId="57386579" w14:textId="77777777" w:rsidR="009C09FF" w:rsidRPr="00BE056A" w:rsidRDefault="009C09FF" w:rsidP="009C09FF">
      <w:pPr>
        <w:tabs>
          <w:tab w:val="left" w:pos="1710"/>
        </w:tabs>
        <w:jc w:val="center"/>
        <w:rPr>
          <w:b/>
          <w:sz w:val="40"/>
          <w:szCs w:val="40"/>
          <w:u w:val="single"/>
        </w:rPr>
      </w:pPr>
    </w:p>
    <w:p w14:paraId="2999AA53" w14:textId="3EF25D34" w:rsidR="009C09FF" w:rsidRPr="00710776" w:rsidRDefault="009C09FF" w:rsidP="009C09FF">
      <w:pPr>
        <w:tabs>
          <w:tab w:val="left" w:pos="1710"/>
        </w:tabs>
        <w:spacing w:line="360" w:lineRule="auto"/>
        <w:ind w:left="2160" w:right="216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MONDAY, </w:t>
      </w:r>
      <w:r w:rsidR="005C3442">
        <w:rPr>
          <w:b/>
          <w:sz w:val="32"/>
          <w:szCs w:val="32"/>
          <w:u w:val="single"/>
        </w:rPr>
        <w:t>2</w:t>
      </w:r>
      <w:r w:rsidR="00877BF7">
        <w:rPr>
          <w:b/>
          <w:sz w:val="32"/>
          <w:szCs w:val="32"/>
          <w:u w:val="single"/>
        </w:rPr>
        <w:t>8</w:t>
      </w:r>
      <w:r w:rsidR="00877BF7">
        <w:rPr>
          <w:b/>
          <w:sz w:val="32"/>
          <w:szCs w:val="32"/>
          <w:u w:val="single"/>
          <w:vertAlign w:val="superscript"/>
        </w:rPr>
        <w:t>th</w:t>
      </w:r>
      <w:r w:rsidRPr="00710776">
        <w:rPr>
          <w:b/>
          <w:sz w:val="32"/>
          <w:szCs w:val="32"/>
          <w:u w:val="single"/>
        </w:rPr>
        <w:t xml:space="preserve"> </w:t>
      </w:r>
      <w:r w:rsidR="00E26ED7">
        <w:rPr>
          <w:b/>
          <w:sz w:val="32"/>
          <w:szCs w:val="32"/>
          <w:u w:val="single"/>
        </w:rPr>
        <w:t>FEBRUARY</w:t>
      </w:r>
      <w:r w:rsidRPr="00710776">
        <w:rPr>
          <w:b/>
          <w:sz w:val="32"/>
          <w:szCs w:val="32"/>
          <w:u w:val="single"/>
        </w:rPr>
        <w:t>, 202</w:t>
      </w:r>
      <w:r w:rsidR="00583C7E">
        <w:rPr>
          <w:b/>
          <w:sz w:val="32"/>
          <w:szCs w:val="32"/>
          <w:u w:val="single"/>
        </w:rPr>
        <w:t>2</w:t>
      </w:r>
    </w:p>
    <w:p w14:paraId="0728040E" w14:textId="77777777" w:rsidR="009C09FF" w:rsidRPr="00710776" w:rsidRDefault="009C09FF" w:rsidP="009C09FF">
      <w:pPr>
        <w:tabs>
          <w:tab w:val="left" w:pos="1710"/>
        </w:tabs>
        <w:spacing w:line="360" w:lineRule="auto"/>
        <w:ind w:right="2160"/>
        <w:rPr>
          <w:b/>
          <w:sz w:val="32"/>
          <w:szCs w:val="32"/>
          <w:u w:val="single"/>
        </w:rPr>
      </w:pPr>
    </w:p>
    <w:p w14:paraId="236CD924" w14:textId="601C64D5" w:rsidR="000B5CD6" w:rsidRPr="00710776" w:rsidRDefault="000B5CD6" w:rsidP="000B5CD6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21D30096" w14:textId="77777777" w:rsidR="000B5CD6" w:rsidRPr="00710776" w:rsidRDefault="000B5CD6" w:rsidP="000B5CD6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36CA5169" w14:textId="77777777" w:rsidR="000B5CD6" w:rsidRPr="00710776" w:rsidRDefault="000B5CD6" w:rsidP="009C193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</w:p>
    <w:p w14:paraId="0AA1F799" w14:textId="77777777" w:rsidR="000B5CD6" w:rsidRPr="00710776" w:rsidRDefault="000B5CD6" w:rsidP="008A2704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0B381883" w14:textId="3BC2C63B" w:rsidR="008E6A23" w:rsidRDefault="008A2704" w:rsidP="008A2704">
      <w:pPr>
        <w:widowControl/>
        <w:autoSpaceDE/>
        <w:autoSpaceDN/>
        <w:rPr>
          <w:b/>
          <w:sz w:val="32"/>
          <w:szCs w:val="32"/>
          <w:u w:val="single"/>
        </w:rPr>
      </w:pPr>
      <w:r w:rsidRPr="008A2704">
        <w:rPr>
          <w:b/>
          <w:sz w:val="32"/>
          <w:szCs w:val="32"/>
          <w:u w:val="single"/>
        </w:rPr>
        <w:t>PUBLIC ACCOUNTS COMMITTEE</w:t>
      </w:r>
    </w:p>
    <w:p w14:paraId="203A90CB" w14:textId="01D18BEC" w:rsidR="008A2704" w:rsidRDefault="008A2704" w:rsidP="008A2704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764161C0" w14:textId="72EEB1AD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>-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</w:rPr>
        <w:t xml:space="preserve">Monday, </w:t>
      </w:r>
      <w:r>
        <w:rPr>
          <w:rFonts w:ascii="Times New Roman" w:hAnsi="Times New Roman"/>
          <w:sz w:val="24"/>
          <w:szCs w:val="24"/>
        </w:rPr>
        <w:t>February 2</w:t>
      </w:r>
      <w:r w:rsidR="00F92743">
        <w:rPr>
          <w:rFonts w:ascii="Times New Roman" w:hAnsi="Times New Roman"/>
          <w:sz w:val="24"/>
          <w:szCs w:val="24"/>
        </w:rPr>
        <w:t>8</w:t>
      </w:r>
      <w:r w:rsidRPr="00591C55">
        <w:rPr>
          <w:rFonts w:ascii="Times New Roman" w:hAnsi="Times New Roman"/>
          <w:sz w:val="24"/>
          <w:szCs w:val="24"/>
        </w:rPr>
        <w:t>,</w:t>
      </w:r>
      <w:r w:rsidRPr="00591C5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91C5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</w:p>
    <w:p w14:paraId="45500460" w14:textId="77777777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29C4BA02" w14:textId="77777777" w:rsidR="008A2704" w:rsidRPr="00591C55" w:rsidRDefault="008A2704" w:rsidP="008A2704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ab/>
        <w:t xml:space="preserve">- </w:t>
      </w:r>
      <w:r w:rsidRPr="00591C55">
        <w:rPr>
          <w:rFonts w:ascii="Times New Roman" w:hAnsi="Times New Roman"/>
          <w:sz w:val="24"/>
          <w:szCs w:val="24"/>
          <w:lang w:val="en-GB"/>
        </w:rPr>
        <w:tab/>
        <w:t>10.00 a.m.</w:t>
      </w:r>
    </w:p>
    <w:p w14:paraId="7B209E1D" w14:textId="77777777" w:rsidR="008A2704" w:rsidRPr="00591C55" w:rsidRDefault="008A2704" w:rsidP="008A2704">
      <w:pPr>
        <w:pStyle w:val="NoSpacing"/>
        <w:rPr>
          <w:sz w:val="24"/>
          <w:szCs w:val="24"/>
          <w:lang w:val="en-GB"/>
        </w:rPr>
      </w:pPr>
      <w:r w:rsidRPr="00591C55">
        <w:rPr>
          <w:sz w:val="24"/>
          <w:szCs w:val="24"/>
          <w:lang w:val="en-GB"/>
        </w:rPr>
        <w:tab/>
      </w:r>
    </w:p>
    <w:p w14:paraId="2D5EB200" w14:textId="77777777" w:rsidR="008A2704" w:rsidRDefault="008A2704" w:rsidP="008A2704">
      <w:pPr>
        <w:jc w:val="both"/>
        <w:rPr>
          <w:sz w:val="24"/>
          <w:szCs w:val="24"/>
          <w:lang w:val="en-GB"/>
        </w:rPr>
      </w:pPr>
      <w:r w:rsidRPr="00591C55">
        <w:rPr>
          <w:b/>
          <w:sz w:val="24"/>
          <w:szCs w:val="24"/>
          <w:u w:val="single"/>
          <w:lang w:val="en-GB"/>
        </w:rPr>
        <w:t xml:space="preserve">Place of Meeting </w:t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Cs/>
          <w:sz w:val="24"/>
          <w:szCs w:val="24"/>
          <w:lang w:val="en-GB"/>
        </w:rPr>
        <w:t>-</w:t>
      </w:r>
      <w:r w:rsidRPr="00591C55">
        <w:rPr>
          <w:sz w:val="24"/>
          <w:szCs w:val="24"/>
          <w:lang w:val="en-GB"/>
        </w:rPr>
        <w:tab/>
        <w:t>Parliament Chamber, Public Buildings, Georgetown</w:t>
      </w:r>
    </w:p>
    <w:p w14:paraId="24DF8065" w14:textId="77777777" w:rsidR="008A2704" w:rsidRDefault="008A2704" w:rsidP="008A2704">
      <w:pPr>
        <w:jc w:val="both"/>
        <w:rPr>
          <w:sz w:val="24"/>
          <w:szCs w:val="24"/>
          <w:lang w:val="en-GB"/>
        </w:rPr>
      </w:pPr>
    </w:p>
    <w:p w14:paraId="2D4D66BA" w14:textId="77777777" w:rsidR="008A2704" w:rsidRPr="004E5391" w:rsidRDefault="008A2704" w:rsidP="008A2704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5F3F9E">
        <w:rPr>
          <w:b/>
          <w:bCs/>
          <w:sz w:val="24"/>
          <w:szCs w:val="24"/>
          <w:u w:val="single"/>
          <w:lang w:val="en-GB"/>
        </w:rPr>
        <w:t>Business of Meeting</w:t>
      </w:r>
    </w:p>
    <w:p w14:paraId="483F6A47" w14:textId="77777777" w:rsidR="00F92743" w:rsidRDefault="00F92743" w:rsidP="00F92743">
      <w:pPr>
        <w:pStyle w:val="ListParagraph"/>
        <w:widowControl/>
        <w:numPr>
          <w:ilvl w:val="0"/>
          <w:numId w:val="22"/>
        </w:numPr>
        <w:tabs>
          <w:tab w:val="left" w:pos="3420"/>
        </w:tabs>
        <w:autoSpaceDE/>
        <w:autoSpaceDN/>
        <w:ind w:hanging="540"/>
        <w:contextualSpacing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Confirmation of Minutes of the 28</w:t>
      </w:r>
      <w:r>
        <w:rPr>
          <w:rFonts w:eastAsia="Calibri"/>
          <w:sz w:val="24"/>
          <w:szCs w:val="24"/>
          <w:vertAlign w:val="superscript"/>
        </w:rPr>
        <w:t>th</w:t>
      </w:r>
      <w:r>
        <w:rPr>
          <w:rFonts w:eastAsia="Calibri"/>
          <w:sz w:val="24"/>
          <w:szCs w:val="24"/>
        </w:rPr>
        <w:t xml:space="preserve"> Meeting</w:t>
      </w:r>
      <w:r>
        <w:rPr>
          <w:sz w:val="24"/>
          <w:szCs w:val="24"/>
          <w:lang w:val="en-GB"/>
        </w:rPr>
        <w:t xml:space="preserve"> held on January 3, 2022; </w:t>
      </w:r>
    </w:p>
    <w:p w14:paraId="43DCF032" w14:textId="77777777" w:rsidR="00F92743" w:rsidRDefault="00F92743" w:rsidP="00F92743">
      <w:pPr>
        <w:pStyle w:val="ListParagraph"/>
        <w:rPr>
          <w:rFonts w:eastAsiaTheme="minorHAnsi"/>
          <w:sz w:val="24"/>
          <w:szCs w:val="24"/>
          <w:lang w:val="en-GB"/>
        </w:rPr>
      </w:pPr>
    </w:p>
    <w:p w14:paraId="0DF7962B" w14:textId="77777777" w:rsidR="00F92743" w:rsidRDefault="00F92743" w:rsidP="00F92743">
      <w:pPr>
        <w:pStyle w:val="ListParagraph"/>
        <w:widowControl/>
        <w:numPr>
          <w:ilvl w:val="0"/>
          <w:numId w:val="22"/>
        </w:numPr>
        <w:tabs>
          <w:tab w:val="left" w:pos="4230"/>
          <w:tab w:val="left" w:pos="4320"/>
          <w:tab w:val="center" w:pos="4680"/>
        </w:tabs>
        <w:autoSpaceDE/>
        <w:autoSpaceDN/>
        <w:ind w:hanging="450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Briefing by the Canadian Audit and Accountability Foundation (CAAF) on a proposed workshop to be held for Members of the PAC. </w:t>
      </w:r>
    </w:p>
    <w:p w14:paraId="6E48A797" w14:textId="77777777" w:rsidR="00F92743" w:rsidRDefault="00F92743" w:rsidP="00F92743">
      <w:pPr>
        <w:pStyle w:val="ListParagraph"/>
        <w:rPr>
          <w:sz w:val="24"/>
          <w:szCs w:val="24"/>
          <w:lang w:val="en-GB"/>
        </w:rPr>
      </w:pPr>
    </w:p>
    <w:p w14:paraId="74523FFE" w14:textId="77777777" w:rsidR="00F92743" w:rsidRDefault="00F92743" w:rsidP="00F92743">
      <w:pPr>
        <w:pStyle w:val="ListParagraph"/>
        <w:widowControl/>
        <w:numPr>
          <w:ilvl w:val="0"/>
          <w:numId w:val="22"/>
        </w:numPr>
        <w:tabs>
          <w:tab w:val="left" w:pos="4230"/>
          <w:tab w:val="left" w:pos="4320"/>
          <w:tab w:val="center" w:pos="4680"/>
        </w:tabs>
        <w:autoSpaceDE/>
        <w:autoSpaceDN/>
        <w:ind w:hanging="450"/>
        <w:contextualSpacing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To continue consideration of the Public Accounts of Guyana for the fiscal years ended 31 December 2017 &amp; 2018, together with the Reports of the Auditor General thereon, in respect to the following:</w:t>
      </w:r>
    </w:p>
    <w:p w14:paraId="126DE218" w14:textId="77777777" w:rsidR="00F92743" w:rsidRDefault="00F92743" w:rsidP="00F92743">
      <w:pPr>
        <w:tabs>
          <w:tab w:val="left" w:pos="3510"/>
          <w:tab w:val="left" w:pos="4050"/>
        </w:tabs>
        <w:ind w:left="3780"/>
        <w:jc w:val="both"/>
        <w:rPr>
          <w:sz w:val="20"/>
          <w:szCs w:val="20"/>
        </w:rPr>
      </w:pPr>
    </w:p>
    <w:p w14:paraId="5B2573C8" w14:textId="7813BF48" w:rsidR="00F92743" w:rsidRDefault="00F92743" w:rsidP="00F92743">
      <w:pPr>
        <w:tabs>
          <w:tab w:val="left" w:pos="3510"/>
          <w:tab w:val="left" w:pos="3960"/>
          <w:tab w:val="left" w:pos="4050"/>
        </w:tabs>
        <w:jc w:val="both"/>
        <w:rPr>
          <w:rFonts w:eastAsiaTheme="minorHAnsi"/>
          <w:sz w:val="24"/>
          <w:szCs w:val="24"/>
          <w:lang w:val="en-GB"/>
        </w:rPr>
      </w:pPr>
    </w:p>
    <w:tbl>
      <w:tblPr>
        <w:tblStyle w:val="TableGrid"/>
        <w:tblpPr w:leftFromText="180" w:rightFromText="180" w:vertAnchor="text" w:horzAnchor="margin" w:tblpXSpec="right" w:tblpY="-209"/>
        <w:tblW w:w="7195" w:type="dxa"/>
        <w:tblInd w:w="0" w:type="dxa"/>
        <w:tblLook w:val="04A0" w:firstRow="1" w:lastRow="0" w:firstColumn="1" w:lastColumn="0" w:noHBand="0" w:noVBand="1"/>
      </w:tblPr>
      <w:tblGrid>
        <w:gridCol w:w="2856"/>
        <w:gridCol w:w="1189"/>
        <w:gridCol w:w="1185"/>
        <w:gridCol w:w="1965"/>
      </w:tblGrid>
      <w:tr w:rsidR="00675458" w14:paraId="42B8354B" w14:textId="77777777" w:rsidTr="00675458">
        <w:trPr>
          <w:trHeight w:val="45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DDB88" w14:textId="77777777" w:rsidR="00675458" w:rsidRPr="00675458" w:rsidRDefault="00675458" w:rsidP="00675458">
            <w:pPr>
              <w:tabs>
                <w:tab w:val="left" w:pos="2690"/>
              </w:tabs>
              <w:rPr>
                <w:b/>
                <w:bCs/>
              </w:rPr>
            </w:pPr>
            <w:bookmarkStart w:id="0" w:name="_Hlk62137872"/>
            <w:r>
              <w:rPr>
                <w:b/>
                <w:bCs/>
              </w:rPr>
              <w:lastRenderedPageBreak/>
              <w:t>M</w:t>
            </w:r>
            <w:r w:rsidRPr="00675458">
              <w:rPr>
                <w:b/>
                <w:bCs/>
              </w:rPr>
              <w:t>inistry/Department/Other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EF69" w14:textId="77777777" w:rsidR="00675458" w:rsidRDefault="00675458" w:rsidP="00675458">
            <w:pPr>
              <w:pStyle w:val="ListParagraph"/>
              <w:tabs>
                <w:tab w:val="left" w:pos="2690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Paragraphs in the Auditor General’s Reports</w:t>
            </w:r>
          </w:p>
          <w:p w14:paraId="512C647D" w14:textId="3792BA17" w:rsidR="00675458" w:rsidRPr="00955A16" w:rsidRDefault="00675458" w:rsidP="00955A16">
            <w:pPr>
              <w:tabs>
                <w:tab w:val="left" w:pos="2690"/>
              </w:tabs>
              <w:rPr>
                <w:b/>
                <w:bCs/>
              </w:rPr>
            </w:pPr>
            <w:r w:rsidRPr="00955A16">
              <w:rPr>
                <w:b/>
                <w:bCs/>
              </w:rPr>
              <w:t>2017                    2018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E4FB" w14:textId="77777777" w:rsidR="00675458" w:rsidRDefault="00675458" w:rsidP="00675458">
            <w:pPr>
              <w:pStyle w:val="ListParagraph"/>
              <w:tabs>
                <w:tab w:val="left" w:pos="2690"/>
              </w:tabs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Accounting Officer</w:t>
            </w:r>
          </w:p>
        </w:tc>
      </w:tr>
      <w:tr w:rsidR="00675458" w14:paraId="7953C681" w14:textId="77777777" w:rsidTr="00675458">
        <w:trPr>
          <w:trHeight w:val="34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5C5B" w14:textId="77777777" w:rsidR="00675458" w:rsidRDefault="00675458" w:rsidP="00675458">
            <w:pPr>
              <w:tabs>
                <w:tab w:val="left" w:pos="165"/>
              </w:tabs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Ministry of Legal Affairs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EE4A" w14:textId="6A234F15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625 – 638 (14)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87E9" w14:textId="79E1A665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746 – 755 (10)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FFBD" w14:textId="77777777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Ms. </w:t>
            </w:r>
            <w:proofErr w:type="spellStart"/>
            <w:r>
              <w:rPr>
                <w:sz w:val="24"/>
                <w:szCs w:val="24"/>
              </w:rPr>
              <w:t>Joylyn</w:t>
            </w:r>
            <w:proofErr w:type="spellEnd"/>
            <w:r>
              <w:rPr>
                <w:sz w:val="24"/>
                <w:szCs w:val="24"/>
              </w:rPr>
              <w:t xml:space="preserve"> Nestor- </w:t>
            </w:r>
            <w:proofErr w:type="spellStart"/>
            <w:r>
              <w:rPr>
                <w:sz w:val="24"/>
                <w:szCs w:val="24"/>
              </w:rPr>
              <w:t>Burrowes</w:t>
            </w:r>
            <w:proofErr w:type="spellEnd"/>
          </w:p>
        </w:tc>
      </w:tr>
      <w:tr w:rsidR="00675458" w14:paraId="4C4C29F2" w14:textId="77777777" w:rsidTr="00675458">
        <w:trPr>
          <w:trHeight w:val="34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42B2" w14:textId="77777777" w:rsidR="00675458" w:rsidRDefault="00675458" w:rsidP="006754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Ministry of Indigenous </w:t>
            </w:r>
          </w:p>
          <w:p w14:paraId="185255A6" w14:textId="4C91BA52" w:rsidR="00675458" w:rsidRDefault="00675458" w:rsidP="00675458">
            <w:pPr>
              <w:tabs>
                <w:tab w:val="left" w:pos="165"/>
              </w:tabs>
              <w:spacing w:line="276" w:lineRule="auto"/>
              <w:jc w:val="both"/>
            </w:pPr>
            <w:r>
              <w:rPr>
                <w:sz w:val="24"/>
                <w:szCs w:val="24"/>
              </w:rPr>
              <w:t>Peoples’</w:t>
            </w:r>
            <w:r w:rsidR="002D69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Affairs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7083" w14:textId="47138D5C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jc w:val="center"/>
            </w:pPr>
            <w:r>
              <w:rPr>
                <w:sz w:val="24"/>
                <w:szCs w:val="24"/>
              </w:rPr>
              <w:t xml:space="preserve">   269-305 (37)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5B3" w14:textId="77777777" w:rsidR="00675458" w:rsidRDefault="00675458" w:rsidP="00675458">
            <w:pPr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346-366 </w:t>
            </w:r>
          </w:p>
          <w:p w14:paraId="5BFE5223" w14:textId="77777777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jc w:val="center"/>
            </w:pPr>
            <w:r>
              <w:rPr>
                <w:sz w:val="24"/>
                <w:szCs w:val="24"/>
              </w:rPr>
              <w:t>(21)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E7F3" w14:textId="77777777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</w:pPr>
            <w:r>
              <w:rPr>
                <w:sz w:val="24"/>
                <w:szCs w:val="24"/>
              </w:rPr>
              <w:t xml:space="preserve">     Mr. Ryan </w:t>
            </w:r>
            <w:proofErr w:type="spellStart"/>
            <w:r>
              <w:rPr>
                <w:sz w:val="24"/>
                <w:szCs w:val="24"/>
              </w:rPr>
              <w:t>Tulsieram</w:t>
            </w:r>
            <w:proofErr w:type="spellEnd"/>
          </w:p>
        </w:tc>
      </w:tr>
      <w:tr w:rsidR="00675458" w14:paraId="13519EBD" w14:textId="77777777" w:rsidTr="00675458">
        <w:trPr>
          <w:trHeight w:val="341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0C7F" w14:textId="77777777" w:rsidR="00675458" w:rsidRDefault="00675458" w:rsidP="00675458">
            <w:pPr>
              <w:tabs>
                <w:tab w:val="left" w:pos="165"/>
              </w:tabs>
              <w:spacing w:line="276" w:lineRule="auto"/>
            </w:pPr>
            <w:r>
              <w:rPr>
                <w:sz w:val="24"/>
                <w:szCs w:val="24"/>
              </w:rPr>
              <w:t>Ministry of Social Protection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626FA" w14:textId="590F8082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jc w:val="center"/>
            </w:pPr>
            <w:r>
              <w:rPr>
                <w:sz w:val="24"/>
                <w:szCs w:val="24"/>
              </w:rPr>
              <w:t xml:space="preserve">  614-624 (11)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F932" w14:textId="60D21984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jc w:val="center"/>
            </w:pPr>
            <w:r>
              <w:rPr>
                <w:sz w:val="24"/>
                <w:szCs w:val="24"/>
              </w:rPr>
              <w:t xml:space="preserve">  723-745 (23)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CBBC" w14:textId="77777777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-264"/>
              <w:jc w:val="center"/>
            </w:pPr>
            <w:r>
              <w:rPr>
                <w:sz w:val="24"/>
                <w:szCs w:val="24"/>
              </w:rPr>
              <w:t xml:space="preserve">    Mrs. </w:t>
            </w:r>
            <w:proofErr w:type="spellStart"/>
            <w:r>
              <w:rPr>
                <w:sz w:val="24"/>
                <w:szCs w:val="24"/>
              </w:rPr>
              <w:t>Shannielle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Hoosein-Outar</w:t>
            </w:r>
            <w:proofErr w:type="spellEnd"/>
          </w:p>
        </w:tc>
      </w:tr>
      <w:tr w:rsidR="00675458" w14:paraId="74096DCC" w14:textId="77777777" w:rsidTr="00675458">
        <w:trPr>
          <w:trHeight w:val="638"/>
        </w:trPr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73AB" w14:textId="77777777" w:rsidR="00675458" w:rsidRDefault="00675458" w:rsidP="00675458">
            <w:pPr>
              <w:tabs>
                <w:tab w:val="left" w:pos="165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Ministry of Public Infrastructure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92F63" w14:textId="25730CAC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362-416 (54)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BDD67" w14:textId="7B183B9A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450-512 (63)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9C9A" w14:textId="24FA4AFE" w:rsidR="00675458" w:rsidRDefault="00675458" w:rsidP="00675458">
            <w:pPr>
              <w:pStyle w:val="ListParagraph"/>
              <w:tabs>
                <w:tab w:val="left" w:pos="2690"/>
              </w:tabs>
              <w:spacing w:line="276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Mr. </w:t>
            </w:r>
            <w:proofErr w:type="spellStart"/>
            <w:r>
              <w:rPr>
                <w:sz w:val="24"/>
                <w:szCs w:val="24"/>
              </w:rPr>
              <w:t>Vladim</w:t>
            </w:r>
            <w:proofErr w:type="spellEnd"/>
            <w:r>
              <w:rPr>
                <w:sz w:val="24"/>
                <w:szCs w:val="24"/>
              </w:rPr>
              <w:t xml:space="preserve"> Persaud</w:t>
            </w:r>
          </w:p>
        </w:tc>
        <w:bookmarkEnd w:id="0"/>
      </w:tr>
    </w:tbl>
    <w:p w14:paraId="289E1DDA" w14:textId="77777777" w:rsidR="00F92743" w:rsidRDefault="00F92743" w:rsidP="00F92743">
      <w:pPr>
        <w:tabs>
          <w:tab w:val="left" w:pos="3510"/>
          <w:tab w:val="left" w:pos="3960"/>
          <w:tab w:val="left" w:pos="4050"/>
        </w:tabs>
        <w:jc w:val="both"/>
        <w:rPr>
          <w:rFonts w:eastAsiaTheme="minorHAnsi"/>
          <w:sz w:val="24"/>
          <w:szCs w:val="24"/>
          <w:lang w:val="en-GB"/>
        </w:rPr>
      </w:pPr>
    </w:p>
    <w:p w14:paraId="596A6053" w14:textId="77777777" w:rsidR="00F92743" w:rsidRDefault="00F92743" w:rsidP="00F92743">
      <w:pPr>
        <w:rPr>
          <w:sz w:val="24"/>
          <w:szCs w:val="24"/>
          <w:lang w:val="en-GB"/>
        </w:rPr>
      </w:pPr>
    </w:p>
    <w:p w14:paraId="60FE2857" w14:textId="77777777" w:rsidR="00F92743" w:rsidRDefault="00F92743" w:rsidP="00F92743">
      <w:pPr>
        <w:rPr>
          <w:sz w:val="24"/>
          <w:szCs w:val="24"/>
          <w:lang w:val="en-GB"/>
        </w:rPr>
      </w:pPr>
    </w:p>
    <w:p w14:paraId="115E89CB" w14:textId="77777777" w:rsidR="00F92743" w:rsidRDefault="00F92743" w:rsidP="00F92743">
      <w:pPr>
        <w:rPr>
          <w:sz w:val="24"/>
          <w:szCs w:val="24"/>
          <w:lang w:val="en-GB"/>
        </w:rPr>
      </w:pPr>
    </w:p>
    <w:p w14:paraId="72D8F1B5" w14:textId="77777777" w:rsidR="00F92743" w:rsidRDefault="00F92743" w:rsidP="00F92743">
      <w:pPr>
        <w:rPr>
          <w:sz w:val="24"/>
          <w:szCs w:val="24"/>
          <w:lang w:val="en-GB"/>
        </w:rPr>
      </w:pPr>
    </w:p>
    <w:p w14:paraId="07BD991B" w14:textId="77777777" w:rsidR="00F92743" w:rsidRDefault="00F92743" w:rsidP="00F92743">
      <w:pPr>
        <w:rPr>
          <w:sz w:val="24"/>
          <w:szCs w:val="24"/>
          <w:lang w:val="en-GB"/>
        </w:rPr>
      </w:pPr>
    </w:p>
    <w:p w14:paraId="0FA7471A" w14:textId="77777777" w:rsidR="00F92743" w:rsidRDefault="00F92743" w:rsidP="00F92743">
      <w:pPr>
        <w:rPr>
          <w:sz w:val="24"/>
          <w:szCs w:val="24"/>
          <w:lang w:val="en-GB"/>
        </w:rPr>
      </w:pPr>
    </w:p>
    <w:p w14:paraId="1F5F5CF4" w14:textId="77777777" w:rsidR="00F92743" w:rsidRDefault="00F92743" w:rsidP="00F92743">
      <w:pPr>
        <w:rPr>
          <w:sz w:val="24"/>
          <w:szCs w:val="24"/>
          <w:lang w:val="en-GB"/>
        </w:rPr>
      </w:pPr>
    </w:p>
    <w:p w14:paraId="287DD26F" w14:textId="77777777" w:rsidR="00F92743" w:rsidRDefault="00F92743" w:rsidP="00F92743">
      <w:pPr>
        <w:rPr>
          <w:sz w:val="24"/>
          <w:szCs w:val="24"/>
          <w:lang w:val="en-GB"/>
        </w:rPr>
      </w:pPr>
    </w:p>
    <w:p w14:paraId="7DFEC556" w14:textId="77777777" w:rsidR="00F92743" w:rsidRDefault="00F92743" w:rsidP="00F92743">
      <w:pPr>
        <w:rPr>
          <w:sz w:val="24"/>
          <w:szCs w:val="24"/>
          <w:lang w:val="en-GB"/>
        </w:rPr>
      </w:pPr>
    </w:p>
    <w:p w14:paraId="31E56C5A" w14:textId="77777777" w:rsidR="00F92743" w:rsidRDefault="00F92743" w:rsidP="00F92743">
      <w:pPr>
        <w:rPr>
          <w:sz w:val="24"/>
          <w:szCs w:val="24"/>
          <w:lang w:val="en-GB"/>
        </w:rPr>
      </w:pPr>
    </w:p>
    <w:p w14:paraId="497A9921" w14:textId="77777777" w:rsidR="00F92743" w:rsidRDefault="00F92743" w:rsidP="00F92743">
      <w:pPr>
        <w:rPr>
          <w:sz w:val="24"/>
          <w:szCs w:val="24"/>
          <w:lang w:val="en-GB"/>
        </w:rPr>
      </w:pPr>
    </w:p>
    <w:p w14:paraId="7F51580F" w14:textId="77777777" w:rsidR="00F92743" w:rsidRDefault="00F92743" w:rsidP="00F92743">
      <w:pPr>
        <w:rPr>
          <w:b/>
          <w:sz w:val="24"/>
          <w:szCs w:val="24"/>
          <w:u w:val="single"/>
          <w:lang w:val="en-GB"/>
        </w:rPr>
      </w:pPr>
    </w:p>
    <w:p w14:paraId="290DAF58" w14:textId="77777777" w:rsidR="00675458" w:rsidRDefault="00675458" w:rsidP="00F92743">
      <w:pPr>
        <w:widowControl/>
        <w:autoSpaceDE/>
        <w:autoSpaceDN/>
        <w:rPr>
          <w:b/>
          <w:sz w:val="24"/>
          <w:szCs w:val="24"/>
          <w:u w:val="single"/>
          <w:lang w:val="en-GB"/>
        </w:rPr>
      </w:pPr>
    </w:p>
    <w:p w14:paraId="369DF1BF" w14:textId="77777777" w:rsidR="00675458" w:rsidRDefault="00675458" w:rsidP="00F92743">
      <w:pPr>
        <w:widowControl/>
        <w:autoSpaceDE/>
        <w:autoSpaceDN/>
        <w:rPr>
          <w:b/>
          <w:sz w:val="24"/>
          <w:szCs w:val="24"/>
          <w:u w:val="single"/>
          <w:lang w:val="en-GB"/>
        </w:rPr>
      </w:pPr>
    </w:p>
    <w:p w14:paraId="45AB4D3F" w14:textId="77777777" w:rsidR="00675458" w:rsidRDefault="00F92743" w:rsidP="00F92743">
      <w:pPr>
        <w:widowControl/>
        <w:autoSpaceDE/>
        <w:autoSpaceDN/>
        <w:rPr>
          <w:sz w:val="24"/>
          <w:szCs w:val="24"/>
          <w:lang w:val="en-GB"/>
        </w:rPr>
      </w:pPr>
      <w:r>
        <w:rPr>
          <w:b/>
          <w:sz w:val="24"/>
          <w:szCs w:val="24"/>
          <w:u w:val="single"/>
          <w:lang w:val="en-GB"/>
        </w:rPr>
        <w:t>Any other Business</w:t>
      </w:r>
      <w:r>
        <w:rPr>
          <w:sz w:val="24"/>
          <w:szCs w:val="24"/>
          <w:lang w:val="en-GB"/>
        </w:rPr>
        <w:t xml:space="preserve"> </w:t>
      </w:r>
      <w:r w:rsidR="008A2704" w:rsidRPr="00591C55">
        <w:rPr>
          <w:sz w:val="24"/>
          <w:szCs w:val="24"/>
          <w:lang w:val="en-GB"/>
        </w:rPr>
        <w:t xml:space="preserve">                    </w:t>
      </w:r>
    </w:p>
    <w:p w14:paraId="62228AE2" w14:textId="77777777" w:rsidR="00675458" w:rsidRDefault="00675458" w:rsidP="00F92743">
      <w:pPr>
        <w:widowControl/>
        <w:autoSpaceDE/>
        <w:autoSpaceDN/>
        <w:rPr>
          <w:sz w:val="24"/>
          <w:szCs w:val="24"/>
          <w:lang w:val="en-GB"/>
        </w:rPr>
      </w:pPr>
    </w:p>
    <w:p w14:paraId="1D651A78" w14:textId="57BF54BC" w:rsidR="006566ED" w:rsidRPr="000B2248" w:rsidRDefault="008A2704" w:rsidP="00F92743">
      <w:pPr>
        <w:widowControl/>
        <w:autoSpaceDE/>
        <w:autoSpaceDN/>
        <w:rPr>
          <w:b/>
          <w:sz w:val="32"/>
          <w:szCs w:val="32"/>
          <w:u w:val="single"/>
        </w:rPr>
      </w:pPr>
      <w:r w:rsidRPr="00591C55">
        <w:rPr>
          <w:sz w:val="24"/>
          <w:szCs w:val="24"/>
          <w:lang w:val="en-GB"/>
        </w:rPr>
        <w:t xml:space="preserve">                </w:t>
      </w:r>
      <w:r>
        <w:rPr>
          <w:sz w:val="24"/>
          <w:szCs w:val="24"/>
          <w:lang w:val="en-GB"/>
        </w:rPr>
        <w:tab/>
      </w:r>
    </w:p>
    <w:p w14:paraId="05698D52" w14:textId="1E5809F3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TUESDAY, </w:t>
      </w:r>
      <w:r w:rsidR="00877BF7">
        <w:rPr>
          <w:b/>
          <w:sz w:val="32"/>
          <w:szCs w:val="32"/>
          <w:u w:val="single"/>
        </w:rPr>
        <w:t>1</w:t>
      </w:r>
      <w:r w:rsidR="00877BF7">
        <w:rPr>
          <w:b/>
          <w:sz w:val="32"/>
          <w:szCs w:val="32"/>
          <w:u w:val="single"/>
          <w:vertAlign w:val="superscript"/>
        </w:rPr>
        <w:t>st</w:t>
      </w:r>
      <w:r w:rsidRPr="00710776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r w:rsidRPr="00710776">
        <w:rPr>
          <w:b/>
          <w:sz w:val="32"/>
          <w:szCs w:val="32"/>
          <w:u w:val="single"/>
        </w:rPr>
        <w:t>, 202</w:t>
      </w:r>
      <w:r w:rsidR="00B32469">
        <w:rPr>
          <w:b/>
          <w:sz w:val="32"/>
          <w:szCs w:val="32"/>
          <w:u w:val="single"/>
        </w:rPr>
        <w:t>2</w:t>
      </w:r>
    </w:p>
    <w:p w14:paraId="3D5F251B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061F5DFF" w14:textId="77777777" w:rsidR="00CF4F6A" w:rsidRDefault="00CF4F6A" w:rsidP="00CF4F6A">
      <w:pPr>
        <w:ind w:left="3600" w:hanging="3600"/>
        <w:jc w:val="center"/>
        <w:rPr>
          <w:b/>
          <w:sz w:val="32"/>
          <w:szCs w:val="32"/>
          <w:u w:val="single"/>
        </w:rPr>
      </w:pPr>
    </w:p>
    <w:p w14:paraId="7C65A34D" w14:textId="5ED5A74E" w:rsidR="00CF4F6A" w:rsidRPr="00710776" w:rsidRDefault="00CF4F6A" w:rsidP="00CF4F6A">
      <w:pPr>
        <w:spacing w:line="360" w:lineRule="auto"/>
        <w:ind w:right="2160"/>
        <w:jc w:val="right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SITTING OF THE NATIONA</w:t>
      </w:r>
      <w:r w:rsidR="005B16A3">
        <w:rPr>
          <w:b/>
          <w:sz w:val="32"/>
          <w:szCs w:val="32"/>
          <w:u w:val="single"/>
        </w:rPr>
        <w:t>L A</w:t>
      </w:r>
      <w:r w:rsidRPr="00710776">
        <w:rPr>
          <w:b/>
          <w:sz w:val="32"/>
          <w:szCs w:val="32"/>
          <w:u w:val="single"/>
        </w:rPr>
        <w:t>SSEMBLY</w:t>
      </w:r>
    </w:p>
    <w:p w14:paraId="627E3FC6" w14:textId="77777777" w:rsidR="009C193F" w:rsidRDefault="00CF4F6A" w:rsidP="009C193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710776">
        <w:rPr>
          <w:b/>
          <w:sz w:val="32"/>
          <w:szCs w:val="32"/>
        </w:rPr>
        <w:t>NIL</w:t>
      </w:r>
    </w:p>
    <w:p w14:paraId="58B748CA" w14:textId="77777777" w:rsidR="009C193F" w:rsidRDefault="009C193F" w:rsidP="009C193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</w:p>
    <w:p w14:paraId="7D1C2840" w14:textId="0A706486" w:rsidR="00CF4F6A" w:rsidRDefault="00CF4F6A" w:rsidP="009C193F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>MEETINGS OF PARLIAMENTARY COMMITTEES</w:t>
      </w:r>
    </w:p>
    <w:p w14:paraId="56DDFF12" w14:textId="41C3C503" w:rsidR="00955A16" w:rsidRPr="00955A16" w:rsidRDefault="00274BB2" w:rsidP="00955A1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*</w:t>
      </w:r>
      <w:r w:rsidR="00E452BF" w:rsidRPr="00E452BF">
        <w:rPr>
          <w:b/>
          <w:sz w:val="28"/>
          <w:szCs w:val="28"/>
        </w:rPr>
        <w:t>1</w:t>
      </w:r>
      <w:r w:rsidR="007617DB">
        <w:rPr>
          <w:b/>
          <w:sz w:val="28"/>
          <w:szCs w:val="28"/>
        </w:rPr>
        <w:t xml:space="preserve">.  </w:t>
      </w:r>
      <w:r w:rsidR="00955A16" w:rsidRPr="00955A16">
        <w:rPr>
          <w:b/>
          <w:sz w:val="28"/>
          <w:szCs w:val="28"/>
          <w:u w:val="single"/>
        </w:rPr>
        <w:t>PARLIAMENTARY SESSIONAL COMMITTEE OF PRIVILEGES</w:t>
      </w:r>
    </w:p>
    <w:p w14:paraId="62E40251" w14:textId="77777777" w:rsidR="00955A16" w:rsidRDefault="00955A16" w:rsidP="009C193F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00B78B19" w14:textId="677DDF14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Date of Meeting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9C193F">
        <w:rPr>
          <w:rFonts w:ascii="Times New Roman" w:hAnsi="Times New Roman"/>
          <w:sz w:val="24"/>
          <w:szCs w:val="24"/>
        </w:rPr>
        <w:tab/>
      </w:r>
      <w:r w:rsidR="009F0207">
        <w:rPr>
          <w:rFonts w:ascii="Times New Roman" w:hAnsi="Times New Roman"/>
          <w:sz w:val="24"/>
          <w:szCs w:val="24"/>
        </w:rPr>
        <w:t xml:space="preserve">           </w:t>
      </w:r>
      <w:r w:rsidRPr="009C193F">
        <w:rPr>
          <w:rFonts w:ascii="Times New Roman" w:hAnsi="Times New Roman"/>
          <w:b/>
          <w:bCs/>
          <w:sz w:val="24"/>
          <w:szCs w:val="24"/>
        </w:rPr>
        <w:t xml:space="preserve">Tuesday, </w:t>
      </w:r>
      <w:r w:rsidR="00955A16">
        <w:rPr>
          <w:rFonts w:ascii="Times New Roman" w:hAnsi="Times New Roman"/>
          <w:b/>
          <w:bCs/>
          <w:sz w:val="24"/>
          <w:szCs w:val="24"/>
        </w:rPr>
        <w:t>1</w:t>
      </w:r>
      <w:r w:rsidR="00955A16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Pr="009C19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55A16">
        <w:rPr>
          <w:rFonts w:ascii="Times New Roman" w:hAnsi="Times New Roman"/>
          <w:b/>
          <w:bCs/>
          <w:sz w:val="24"/>
          <w:szCs w:val="24"/>
        </w:rPr>
        <w:t>March</w:t>
      </w:r>
      <w:r w:rsidRPr="009C193F">
        <w:rPr>
          <w:rFonts w:ascii="Times New Roman" w:hAnsi="Times New Roman"/>
          <w:b/>
          <w:bCs/>
          <w:sz w:val="24"/>
          <w:szCs w:val="24"/>
        </w:rPr>
        <w:t>, 2022</w:t>
      </w:r>
    </w:p>
    <w:p w14:paraId="1C5FFE73" w14:textId="77777777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29B13661" w14:textId="020A6D8B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Time of Meeting:</w:t>
      </w:r>
      <w:r w:rsidRPr="009C193F">
        <w:rPr>
          <w:rFonts w:ascii="Times New Roman" w:hAnsi="Times New Roman"/>
          <w:sz w:val="24"/>
          <w:szCs w:val="24"/>
        </w:rPr>
        <w:tab/>
      </w:r>
      <w:r w:rsidRPr="009C193F">
        <w:rPr>
          <w:rFonts w:ascii="Times New Roman" w:hAnsi="Times New Roman"/>
          <w:sz w:val="24"/>
          <w:szCs w:val="24"/>
        </w:rPr>
        <w:tab/>
      </w:r>
      <w:r w:rsidR="00955A16" w:rsidRPr="00955A16">
        <w:rPr>
          <w:rFonts w:ascii="Times New Roman" w:hAnsi="Times New Roman"/>
          <w:b/>
          <w:bCs/>
          <w:sz w:val="24"/>
          <w:szCs w:val="24"/>
        </w:rPr>
        <w:t>11</w:t>
      </w:r>
      <w:r w:rsidRPr="00955A16">
        <w:rPr>
          <w:rFonts w:ascii="Times New Roman" w:hAnsi="Times New Roman"/>
          <w:b/>
          <w:bCs/>
          <w:sz w:val="24"/>
          <w:szCs w:val="24"/>
        </w:rPr>
        <w:t xml:space="preserve">.00 </w:t>
      </w:r>
      <w:r w:rsidR="00955A16" w:rsidRPr="00955A16">
        <w:rPr>
          <w:rFonts w:ascii="Times New Roman" w:hAnsi="Times New Roman"/>
          <w:b/>
          <w:bCs/>
          <w:sz w:val="24"/>
          <w:szCs w:val="24"/>
        </w:rPr>
        <w:t>a</w:t>
      </w:r>
      <w:r w:rsidRPr="00955A16">
        <w:rPr>
          <w:rFonts w:ascii="Times New Roman" w:hAnsi="Times New Roman"/>
          <w:b/>
          <w:bCs/>
          <w:sz w:val="24"/>
          <w:szCs w:val="24"/>
        </w:rPr>
        <w:t>.m.</w:t>
      </w:r>
    </w:p>
    <w:p w14:paraId="0E7FF9DA" w14:textId="77777777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59823F20" w14:textId="5279F600" w:rsidR="009C193F" w:rsidRPr="009C193F" w:rsidRDefault="009C193F" w:rsidP="00955A16">
      <w:pPr>
        <w:spacing w:line="276" w:lineRule="auto"/>
        <w:jc w:val="both"/>
        <w:rPr>
          <w:b/>
          <w:sz w:val="24"/>
          <w:szCs w:val="24"/>
        </w:rPr>
      </w:pPr>
      <w:r w:rsidRPr="009C193F">
        <w:rPr>
          <w:b/>
          <w:sz w:val="24"/>
          <w:szCs w:val="24"/>
          <w:u w:val="single"/>
        </w:rPr>
        <w:t>Place of Meeting:</w:t>
      </w:r>
      <w:r w:rsidRPr="009C193F">
        <w:tab/>
      </w:r>
      <w:r w:rsidRPr="009C193F">
        <w:tab/>
      </w:r>
      <w:r w:rsidRPr="009C193F">
        <w:rPr>
          <w:b/>
          <w:bCs/>
        </w:rPr>
        <w:t xml:space="preserve"> Virtual </w:t>
      </w:r>
    </w:p>
    <w:p w14:paraId="039A4889" w14:textId="77777777" w:rsidR="00955A16" w:rsidRDefault="00955A16" w:rsidP="009C193F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74BCA575" w14:textId="52D9ABA2" w:rsidR="009C193F" w:rsidRPr="009C193F" w:rsidRDefault="009C193F" w:rsidP="009C193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Business</w:t>
      </w:r>
      <w:r w:rsidRPr="009C193F">
        <w:rPr>
          <w:rFonts w:ascii="Times New Roman" w:hAnsi="Times New Roman"/>
          <w:sz w:val="24"/>
          <w:szCs w:val="24"/>
          <w:u w:val="single"/>
        </w:rPr>
        <w:t>:</w:t>
      </w:r>
    </w:p>
    <w:p w14:paraId="7ED7275B" w14:textId="6ACB9B8E" w:rsidR="00955A16" w:rsidRPr="00274BB2" w:rsidRDefault="00955A16" w:rsidP="00274BB2">
      <w:pPr>
        <w:pStyle w:val="ListParagraph"/>
        <w:numPr>
          <w:ilvl w:val="0"/>
          <w:numId w:val="29"/>
        </w:numPr>
        <w:jc w:val="both"/>
        <w:rPr>
          <w:rFonts w:eastAsiaTheme="minorHAnsi"/>
          <w:sz w:val="24"/>
          <w:szCs w:val="24"/>
          <w:lang w:val="en-GB"/>
        </w:rPr>
      </w:pPr>
      <w:r w:rsidRPr="00274BB2">
        <w:rPr>
          <w:sz w:val="24"/>
          <w:szCs w:val="24"/>
        </w:rPr>
        <w:t xml:space="preserve">To continue </w:t>
      </w:r>
      <w:r w:rsidRPr="00274BB2">
        <w:rPr>
          <w:rFonts w:eastAsiaTheme="minorHAnsi"/>
          <w:sz w:val="24"/>
          <w:szCs w:val="24"/>
          <w:lang w:val="en-GB"/>
        </w:rPr>
        <w:t xml:space="preserve">consideration of whether the eight-named Members committed to the Committee have violated any of the Standing Orders, Customs, Practices and /or Conventions of the National Assembly; and  </w:t>
      </w:r>
    </w:p>
    <w:p w14:paraId="44E6F180" w14:textId="77777777" w:rsidR="00274BB2" w:rsidRPr="00274BB2" w:rsidRDefault="00274BB2" w:rsidP="00274BB2">
      <w:pPr>
        <w:pStyle w:val="ListParagraph"/>
        <w:ind w:left="2880" w:firstLine="0"/>
        <w:jc w:val="both"/>
        <w:rPr>
          <w:rFonts w:eastAsiaTheme="minorHAnsi"/>
          <w:sz w:val="24"/>
          <w:szCs w:val="24"/>
          <w:lang w:val="en-GB"/>
        </w:rPr>
      </w:pPr>
    </w:p>
    <w:p w14:paraId="1F0DC45F" w14:textId="6E06C0BF" w:rsidR="00955A16" w:rsidRPr="00274BB2" w:rsidRDefault="00274BB2" w:rsidP="00274BB2">
      <w:pPr>
        <w:ind w:left="3600"/>
        <w:jc w:val="both"/>
        <w:rPr>
          <w:rFonts w:eastAsiaTheme="minorHAnsi"/>
          <w:sz w:val="24"/>
          <w:szCs w:val="24"/>
          <w:lang w:val="en-GB"/>
        </w:rPr>
      </w:pPr>
      <w:r>
        <w:rPr>
          <w:rFonts w:eastAsiaTheme="minorHAnsi"/>
          <w:sz w:val="24"/>
          <w:szCs w:val="24"/>
          <w:lang w:val="en-GB"/>
        </w:rPr>
        <w:t>*</w:t>
      </w:r>
      <w:r w:rsidRPr="00274BB2">
        <w:rPr>
          <w:rFonts w:eastAsiaTheme="minorHAnsi"/>
          <w:b/>
          <w:bCs/>
          <w:sz w:val="24"/>
          <w:szCs w:val="24"/>
          <w:lang w:val="en-GB"/>
        </w:rPr>
        <w:t>Not opened to the public</w:t>
      </w:r>
    </w:p>
    <w:p w14:paraId="6E334328" w14:textId="77777777" w:rsidR="00955A16" w:rsidRPr="00274BB2" w:rsidRDefault="00955A16" w:rsidP="00955A16">
      <w:pPr>
        <w:ind w:left="2880" w:hanging="960"/>
        <w:jc w:val="both"/>
        <w:rPr>
          <w:rFonts w:eastAsiaTheme="minorHAnsi"/>
          <w:sz w:val="24"/>
          <w:szCs w:val="24"/>
          <w:lang w:val="en-GB"/>
        </w:rPr>
      </w:pPr>
      <w:r w:rsidRPr="00274BB2">
        <w:rPr>
          <w:rFonts w:eastAsiaTheme="minorHAnsi"/>
          <w:sz w:val="24"/>
          <w:szCs w:val="24"/>
          <w:lang w:val="en-GB"/>
        </w:rPr>
        <w:lastRenderedPageBreak/>
        <w:t xml:space="preserve">(ii)   </w:t>
      </w:r>
      <w:r w:rsidRPr="00274BB2">
        <w:rPr>
          <w:rFonts w:eastAsiaTheme="minorHAnsi"/>
          <w:sz w:val="24"/>
          <w:szCs w:val="24"/>
          <w:lang w:val="en-GB"/>
        </w:rPr>
        <w:tab/>
        <w:t>To determine the sanctions available and can be applied by the National Assembly of Guyana.</w:t>
      </w:r>
    </w:p>
    <w:p w14:paraId="7D2E3618" w14:textId="77777777" w:rsidR="009C193F" w:rsidRPr="009C193F" w:rsidRDefault="009C193F" w:rsidP="009C193F">
      <w:pPr>
        <w:pStyle w:val="NoSpacing"/>
        <w:tabs>
          <w:tab w:val="left" w:pos="3150"/>
        </w:tabs>
        <w:spacing w:line="276" w:lineRule="auto"/>
        <w:ind w:left="3414"/>
        <w:jc w:val="both"/>
        <w:rPr>
          <w:rFonts w:ascii="Times New Roman" w:hAnsi="Times New Roman"/>
          <w:sz w:val="24"/>
          <w:szCs w:val="24"/>
        </w:rPr>
      </w:pPr>
    </w:p>
    <w:p w14:paraId="70DE24F0" w14:textId="77777777" w:rsidR="009C193F" w:rsidRPr="009C193F" w:rsidRDefault="009C193F" w:rsidP="009C193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153BEC86" w14:textId="73DC4C4F" w:rsidR="009C193F" w:rsidRPr="00955A16" w:rsidRDefault="00955A16" w:rsidP="009C193F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  <w:r w:rsidRPr="00955A16">
        <w:rPr>
          <w:rFonts w:ascii="Times New Roman" w:hAnsi="Times New Roman"/>
          <w:b/>
          <w:sz w:val="24"/>
          <w:szCs w:val="24"/>
          <w:u w:val="single"/>
        </w:rPr>
        <w:t>Any other business</w:t>
      </w:r>
    </w:p>
    <w:p w14:paraId="7ECDEE6C" w14:textId="21A39328" w:rsidR="00914F4F" w:rsidRDefault="00914F4F" w:rsidP="009C193F">
      <w:pPr>
        <w:spacing w:line="360" w:lineRule="auto"/>
        <w:rPr>
          <w:b/>
          <w:sz w:val="32"/>
          <w:szCs w:val="32"/>
        </w:rPr>
      </w:pPr>
    </w:p>
    <w:p w14:paraId="11AC2E3B" w14:textId="46445E77" w:rsidR="00E452BF" w:rsidRPr="00E452BF" w:rsidRDefault="007617DB" w:rsidP="00E452BF">
      <w:pPr>
        <w:widowControl/>
        <w:autoSpaceDE/>
        <w:autoSpaceDN/>
        <w:rPr>
          <w:rFonts w:eastAsiaTheme="minorHAnsi"/>
          <w:b/>
          <w:bCs/>
          <w:sz w:val="28"/>
          <w:szCs w:val="28"/>
          <w:u w:val="single"/>
        </w:rPr>
      </w:pPr>
      <w:r>
        <w:rPr>
          <w:b/>
          <w:sz w:val="28"/>
          <w:szCs w:val="28"/>
        </w:rPr>
        <w:t>*</w:t>
      </w:r>
      <w:r w:rsidR="00E452BF" w:rsidRPr="00E452BF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 xml:space="preserve">  </w:t>
      </w:r>
      <w:r w:rsidR="00E452BF" w:rsidRPr="00955A16">
        <w:rPr>
          <w:b/>
          <w:sz w:val="28"/>
          <w:szCs w:val="28"/>
          <w:u w:val="single"/>
        </w:rPr>
        <w:t xml:space="preserve">PARLIAMENTARY SESSIONAL </w:t>
      </w:r>
      <w:r w:rsidR="00E452BF" w:rsidRPr="00E452BF">
        <w:rPr>
          <w:rFonts w:eastAsiaTheme="minorHAnsi"/>
          <w:b/>
          <w:bCs/>
          <w:sz w:val="28"/>
          <w:szCs w:val="28"/>
          <w:u w:val="single"/>
        </w:rPr>
        <w:t>COMMITTEE OF SELECTION</w:t>
      </w:r>
    </w:p>
    <w:p w14:paraId="1B511C02" w14:textId="77777777" w:rsidR="00E452BF" w:rsidRDefault="00E452BF" w:rsidP="009C193F">
      <w:pPr>
        <w:spacing w:line="360" w:lineRule="auto"/>
        <w:rPr>
          <w:b/>
          <w:sz w:val="32"/>
          <w:szCs w:val="32"/>
        </w:rPr>
      </w:pPr>
    </w:p>
    <w:p w14:paraId="0495431B" w14:textId="77777777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Date of Meeting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  <w:r w:rsidRPr="009C19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C193F">
        <w:rPr>
          <w:rFonts w:ascii="Times New Roman" w:hAnsi="Times New Roman"/>
          <w:b/>
          <w:bCs/>
          <w:sz w:val="24"/>
          <w:szCs w:val="24"/>
        </w:rPr>
        <w:t xml:space="preserve">Tuesday,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 w:rsidRPr="009C193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March</w:t>
      </w:r>
      <w:r w:rsidRPr="009C193F">
        <w:rPr>
          <w:rFonts w:ascii="Times New Roman" w:hAnsi="Times New Roman"/>
          <w:b/>
          <w:bCs/>
          <w:sz w:val="24"/>
          <w:szCs w:val="24"/>
        </w:rPr>
        <w:t>, 2022</w:t>
      </w:r>
    </w:p>
    <w:p w14:paraId="6D3C130F" w14:textId="77777777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sz w:val="24"/>
          <w:szCs w:val="24"/>
        </w:rPr>
        <w:t xml:space="preserve">                                                </w:t>
      </w:r>
    </w:p>
    <w:p w14:paraId="34B425C1" w14:textId="16AE2CA0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Time of Meeting:</w:t>
      </w:r>
      <w:r w:rsidRPr="009C193F">
        <w:rPr>
          <w:rFonts w:ascii="Times New Roman" w:hAnsi="Times New Roman"/>
          <w:sz w:val="24"/>
          <w:szCs w:val="24"/>
        </w:rPr>
        <w:tab/>
      </w:r>
      <w:r w:rsidRPr="009C19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955A16">
        <w:rPr>
          <w:rFonts w:ascii="Times New Roman" w:hAnsi="Times New Roman"/>
          <w:b/>
          <w:bCs/>
          <w:sz w:val="24"/>
          <w:szCs w:val="24"/>
        </w:rPr>
        <w:t xml:space="preserve">.00 </w:t>
      </w:r>
      <w:r>
        <w:rPr>
          <w:rFonts w:ascii="Times New Roman" w:hAnsi="Times New Roman"/>
          <w:b/>
          <w:bCs/>
          <w:sz w:val="24"/>
          <w:szCs w:val="24"/>
        </w:rPr>
        <w:t>p</w:t>
      </w:r>
      <w:r w:rsidRPr="00955A16">
        <w:rPr>
          <w:rFonts w:ascii="Times New Roman" w:hAnsi="Times New Roman"/>
          <w:b/>
          <w:bCs/>
          <w:sz w:val="24"/>
          <w:szCs w:val="24"/>
        </w:rPr>
        <w:t>.m.</w:t>
      </w:r>
    </w:p>
    <w:p w14:paraId="7E1927F7" w14:textId="77777777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1F1A2E" w14:textId="77777777" w:rsidR="00E452BF" w:rsidRPr="009C193F" w:rsidRDefault="00E452BF" w:rsidP="00E452BF">
      <w:pPr>
        <w:spacing w:line="276" w:lineRule="auto"/>
        <w:jc w:val="both"/>
        <w:rPr>
          <w:b/>
          <w:sz w:val="24"/>
          <w:szCs w:val="24"/>
        </w:rPr>
      </w:pPr>
      <w:r w:rsidRPr="009C193F">
        <w:rPr>
          <w:b/>
          <w:sz w:val="24"/>
          <w:szCs w:val="24"/>
          <w:u w:val="single"/>
        </w:rPr>
        <w:t>Place of Meeting:</w:t>
      </w:r>
      <w:r w:rsidRPr="009C193F">
        <w:tab/>
      </w:r>
      <w:r w:rsidRPr="009C193F">
        <w:tab/>
      </w:r>
      <w:r w:rsidRPr="009C193F">
        <w:rPr>
          <w:b/>
          <w:bCs/>
        </w:rPr>
        <w:t xml:space="preserve"> Virtual </w:t>
      </w:r>
    </w:p>
    <w:p w14:paraId="123C1C79" w14:textId="77777777" w:rsidR="00E452B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71D058E" w14:textId="77777777" w:rsidR="00E452BF" w:rsidRPr="009C193F" w:rsidRDefault="00E452BF" w:rsidP="00E452BF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C193F">
        <w:rPr>
          <w:rFonts w:ascii="Times New Roman" w:hAnsi="Times New Roman"/>
          <w:b/>
          <w:sz w:val="24"/>
          <w:szCs w:val="24"/>
          <w:u w:val="single"/>
        </w:rPr>
        <w:t>Business</w:t>
      </w:r>
      <w:r w:rsidRPr="009C193F">
        <w:rPr>
          <w:rFonts w:ascii="Times New Roman" w:hAnsi="Times New Roman"/>
          <w:sz w:val="24"/>
          <w:szCs w:val="24"/>
          <w:u w:val="single"/>
        </w:rPr>
        <w:t>:</w:t>
      </w:r>
    </w:p>
    <w:p w14:paraId="7E9C9C37" w14:textId="5F5B87C7" w:rsidR="00E452BF" w:rsidRPr="00E452BF" w:rsidRDefault="00E452BF" w:rsidP="00E452BF">
      <w:pPr>
        <w:widowControl/>
        <w:autoSpaceDE/>
        <w:autoSpaceDN/>
        <w:rPr>
          <w:rFonts w:eastAsiaTheme="minorHAnsi"/>
          <w:sz w:val="26"/>
          <w:szCs w:val="26"/>
        </w:rPr>
      </w:pPr>
      <w:r w:rsidRPr="00274BB2">
        <w:rPr>
          <w:rFonts w:eastAsia="Calibri"/>
          <w:sz w:val="26"/>
          <w:szCs w:val="26"/>
        </w:rPr>
        <w:t>F</w:t>
      </w:r>
      <w:r w:rsidRPr="00E452BF">
        <w:rPr>
          <w:rFonts w:eastAsia="Calibri"/>
          <w:sz w:val="26"/>
          <w:szCs w:val="26"/>
        </w:rPr>
        <w:t>or the purpose of effecting changes in the membership of the following Committees:</w:t>
      </w:r>
    </w:p>
    <w:p w14:paraId="5921ECE1" w14:textId="77777777" w:rsidR="00E452BF" w:rsidRPr="00E452BF" w:rsidRDefault="00E452BF" w:rsidP="00E452BF">
      <w:pPr>
        <w:widowControl/>
        <w:autoSpaceDE/>
        <w:autoSpaceDN/>
        <w:rPr>
          <w:rFonts w:eastAsiaTheme="minorHAnsi"/>
          <w:sz w:val="26"/>
          <w:szCs w:val="26"/>
        </w:rPr>
      </w:pPr>
    </w:p>
    <w:p w14:paraId="05895A2B" w14:textId="77777777" w:rsidR="00E452BF" w:rsidRPr="00E452BF" w:rsidRDefault="00E452BF" w:rsidP="00E452BF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Theme="minorHAnsi"/>
          <w:sz w:val="26"/>
          <w:szCs w:val="26"/>
        </w:rPr>
      </w:pPr>
      <w:r w:rsidRPr="00E452BF">
        <w:rPr>
          <w:rFonts w:eastAsiaTheme="minorHAnsi"/>
          <w:sz w:val="26"/>
          <w:szCs w:val="26"/>
        </w:rPr>
        <w:t>Committee of Privileges.</w:t>
      </w:r>
    </w:p>
    <w:p w14:paraId="0154E2B7" w14:textId="77777777" w:rsidR="00E452BF" w:rsidRPr="00E452BF" w:rsidRDefault="00E452BF" w:rsidP="00E452BF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Theme="minorHAnsi"/>
          <w:sz w:val="26"/>
          <w:szCs w:val="26"/>
        </w:rPr>
      </w:pPr>
      <w:r w:rsidRPr="00E452BF">
        <w:rPr>
          <w:rFonts w:eastAsiaTheme="minorHAnsi"/>
          <w:sz w:val="26"/>
          <w:szCs w:val="26"/>
        </w:rPr>
        <w:t>Committee of Appointments.</w:t>
      </w:r>
    </w:p>
    <w:p w14:paraId="308A37B6" w14:textId="77777777" w:rsidR="00E452BF" w:rsidRPr="00E452BF" w:rsidRDefault="00E452BF" w:rsidP="00E452BF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Theme="minorHAnsi"/>
          <w:sz w:val="26"/>
          <w:szCs w:val="26"/>
        </w:rPr>
      </w:pPr>
      <w:r w:rsidRPr="00E452BF">
        <w:rPr>
          <w:rFonts w:eastAsiaTheme="minorHAnsi"/>
          <w:sz w:val="26"/>
          <w:szCs w:val="26"/>
        </w:rPr>
        <w:t xml:space="preserve">Constitutional Reform Committee; and </w:t>
      </w:r>
    </w:p>
    <w:p w14:paraId="4188018F" w14:textId="77777777" w:rsidR="00E452BF" w:rsidRPr="00E452BF" w:rsidRDefault="00E452BF" w:rsidP="00E452BF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Theme="minorHAnsi"/>
          <w:sz w:val="26"/>
          <w:szCs w:val="26"/>
        </w:rPr>
      </w:pPr>
      <w:r w:rsidRPr="00E452BF">
        <w:rPr>
          <w:rFonts w:eastAsiaTheme="minorHAnsi"/>
          <w:sz w:val="26"/>
          <w:szCs w:val="26"/>
        </w:rPr>
        <w:t xml:space="preserve">Parliamentary Management Committee. </w:t>
      </w:r>
    </w:p>
    <w:p w14:paraId="19B09205" w14:textId="77777777" w:rsidR="00E452BF" w:rsidRPr="00E452BF" w:rsidRDefault="00E452BF" w:rsidP="00E452BF">
      <w:pPr>
        <w:widowControl/>
        <w:autoSpaceDE/>
        <w:autoSpaceDN/>
        <w:rPr>
          <w:rFonts w:eastAsiaTheme="minorHAnsi"/>
          <w:sz w:val="24"/>
          <w:szCs w:val="24"/>
        </w:rPr>
      </w:pPr>
    </w:p>
    <w:p w14:paraId="3321F719" w14:textId="77777777" w:rsidR="00E452BF" w:rsidRDefault="00E452BF" w:rsidP="009C193F">
      <w:pPr>
        <w:spacing w:line="360" w:lineRule="auto"/>
        <w:rPr>
          <w:b/>
          <w:sz w:val="32"/>
          <w:szCs w:val="32"/>
        </w:rPr>
      </w:pPr>
    </w:p>
    <w:p w14:paraId="78A4949C" w14:textId="368F8AE5" w:rsidR="006A5C0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 w:rsidRPr="00710776">
        <w:rPr>
          <w:b/>
          <w:sz w:val="32"/>
          <w:szCs w:val="32"/>
          <w:u w:val="single"/>
        </w:rPr>
        <w:t xml:space="preserve">WEDNESDAY, </w:t>
      </w:r>
      <w:r w:rsidR="00877BF7">
        <w:rPr>
          <w:b/>
          <w:sz w:val="32"/>
          <w:szCs w:val="32"/>
          <w:u w:val="single"/>
        </w:rPr>
        <w:t>2</w:t>
      </w:r>
      <w:r w:rsidR="00877BF7">
        <w:rPr>
          <w:b/>
          <w:sz w:val="32"/>
          <w:szCs w:val="32"/>
          <w:u w:val="single"/>
          <w:vertAlign w:val="superscript"/>
        </w:rPr>
        <w:t>nd</w:t>
      </w:r>
      <w:r w:rsidRPr="00710776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r w:rsidRPr="00710776">
        <w:rPr>
          <w:b/>
          <w:sz w:val="32"/>
          <w:szCs w:val="32"/>
          <w:u w:val="single"/>
        </w:rPr>
        <w:t>, 202</w:t>
      </w:r>
      <w:r>
        <w:rPr>
          <w:b/>
          <w:sz w:val="32"/>
          <w:szCs w:val="32"/>
          <w:u w:val="single"/>
        </w:rPr>
        <w:t>2</w:t>
      </w:r>
      <w:r w:rsidRPr="00710776">
        <w:rPr>
          <w:b/>
          <w:sz w:val="32"/>
          <w:szCs w:val="32"/>
          <w:u w:val="single"/>
        </w:rPr>
        <w:t xml:space="preserve">  </w:t>
      </w:r>
    </w:p>
    <w:p w14:paraId="5CE61FA1" w14:textId="77777777" w:rsidR="006A5C05" w:rsidRDefault="006A5C05" w:rsidP="006A5C05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173628AE" w14:textId="77777777" w:rsidR="00877BF7" w:rsidRDefault="00877BF7" w:rsidP="00877BF7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13C356EF" w14:textId="77777777" w:rsidR="00877BF7" w:rsidRDefault="00877BF7" w:rsidP="00877BF7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302C8A60" w14:textId="77777777" w:rsidR="008714B0" w:rsidRDefault="008714B0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</w:p>
    <w:p w14:paraId="12D6C50A" w14:textId="24B024EB" w:rsidR="00877BF7" w:rsidRDefault="00877BF7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36"/>
          <w:u w:val="single"/>
        </w:rPr>
      </w:pPr>
      <w:r w:rsidRPr="000559D0">
        <w:rPr>
          <w:b/>
          <w:sz w:val="28"/>
          <w:szCs w:val="36"/>
          <w:u w:val="single"/>
        </w:rPr>
        <w:t>MEETINGS OF PARLIAMENTARY COMMITTEES</w:t>
      </w:r>
    </w:p>
    <w:p w14:paraId="506D7742" w14:textId="47E8DB4A" w:rsidR="008714B0" w:rsidRDefault="007617DB" w:rsidP="008714B0">
      <w:pPr>
        <w:widowControl/>
        <w:autoSpaceDE/>
        <w:autoSpaceDN/>
        <w:rPr>
          <w:b/>
          <w:sz w:val="32"/>
          <w:szCs w:val="32"/>
          <w:u w:val="single"/>
        </w:rPr>
      </w:pPr>
      <w:r w:rsidRPr="007617DB">
        <w:rPr>
          <w:b/>
          <w:sz w:val="32"/>
          <w:szCs w:val="32"/>
        </w:rPr>
        <w:t>*</w:t>
      </w:r>
      <w:r w:rsidR="008714B0" w:rsidRPr="008A2704">
        <w:rPr>
          <w:b/>
          <w:sz w:val="32"/>
          <w:szCs w:val="32"/>
          <w:u w:val="single"/>
        </w:rPr>
        <w:t>COMMITTEE</w:t>
      </w:r>
      <w:r w:rsidR="008714B0">
        <w:rPr>
          <w:b/>
          <w:sz w:val="32"/>
          <w:szCs w:val="32"/>
          <w:u w:val="single"/>
        </w:rPr>
        <w:t xml:space="preserve"> ON APPOINTMENT</w:t>
      </w:r>
    </w:p>
    <w:p w14:paraId="1284FAC4" w14:textId="77777777" w:rsidR="008714B0" w:rsidRDefault="008714B0" w:rsidP="008714B0">
      <w:pPr>
        <w:widowControl/>
        <w:autoSpaceDE/>
        <w:autoSpaceDN/>
        <w:rPr>
          <w:b/>
          <w:sz w:val="32"/>
          <w:szCs w:val="32"/>
          <w:u w:val="single"/>
        </w:rPr>
      </w:pPr>
    </w:p>
    <w:p w14:paraId="1294F83D" w14:textId="231D4ABB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Date of Meeting</w:t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b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>-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</w:rPr>
        <w:t>Wednesday</w:t>
      </w:r>
      <w:r w:rsidRPr="00591C55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February 2</w:t>
      </w:r>
      <w:r w:rsidRPr="00591C55">
        <w:rPr>
          <w:rFonts w:ascii="Times New Roman" w:hAnsi="Times New Roman"/>
          <w:sz w:val="24"/>
          <w:szCs w:val="24"/>
        </w:rPr>
        <w:t>,</w:t>
      </w:r>
      <w:r w:rsidRPr="00591C5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591C55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</w:p>
    <w:p w14:paraId="7803F720" w14:textId="77777777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</w:p>
    <w:p w14:paraId="4B2C84F4" w14:textId="143FDB20" w:rsidR="008714B0" w:rsidRPr="00591C55" w:rsidRDefault="008714B0" w:rsidP="008714B0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591C55">
        <w:rPr>
          <w:rFonts w:ascii="Times New Roman" w:hAnsi="Times New Roman"/>
          <w:b/>
          <w:sz w:val="24"/>
          <w:szCs w:val="24"/>
          <w:u w:val="single"/>
          <w:lang w:val="en-GB"/>
        </w:rPr>
        <w:t>Time of Meeting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 w:rsidRPr="00591C55">
        <w:rPr>
          <w:rFonts w:ascii="Times New Roman" w:hAnsi="Times New Roman"/>
          <w:sz w:val="24"/>
          <w:szCs w:val="24"/>
          <w:lang w:val="en-GB"/>
        </w:rPr>
        <w:tab/>
        <w:t xml:space="preserve">- </w:t>
      </w:r>
      <w:r w:rsidRPr="00591C55">
        <w:rPr>
          <w:rFonts w:ascii="Times New Roman" w:hAnsi="Times New Roman"/>
          <w:sz w:val="24"/>
          <w:szCs w:val="24"/>
          <w:lang w:val="en-GB"/>
        </w:rPr>
        <w:tab/>
      </w:r>
      <w:r>
        <w:rPr>
          <w:rFonts w:ascii="Times New Roman" w:hAnsi="Times New Roman"/>
          <w:sz w:val="24"/>
          <w:szCs w:val="24"/>
          <w:lang w:val="en-GB"/>
        </w:rPr>
        <w:t>2</w:t>
      </w:r>
      <w:r w:rsidRPr="00591C55">
        <w:rPr>
          <w:rFonts w:ascii="Times New Roman" w:hAnsi="Times New Roman"/>
          <w:sz w:val="24"/>
          <w:szCs w:val="24"/>
          <w:lang w:val="en-GB"/>
        </w:rPr>
        <w:t xml:space="preserve">.00 </w:t>
      </w:r>
      <w:r>
        <w:rPr>
          <w:rFonts w:ascii="Times New Roman" w:hAnsi="Times New Roman"/>
          <w:sz w:val="24"/>
          <w:szCs w:val="24"/>
          <w:lang w:val="en-GB"/>
        </w:rPr>
        <w:t>p</w:t>
      </w:r>
      <w:r w:rsidRPr="00591C55">
        <w:rPr>
          <w:rFonts w:ascii="Times New Roman" w:hAnsi="Times New Roman"/>
          <w:sz w:val="24"/>
          <w:szCs w:val="24"/>
          <w:lang w:val="en-GB"/>
        </w:rPr>
        <w:t>.m.</w:t>
      </w:r>
    </w:p>
    <w:p w14:paraId="05F56813" w14:textId="246ED428" w:rsidR="008714B0" w:rsidRPr="00274BB2" w:rsidRDefault="008714B0" w:rsidP="00274BB2">
      <w:pPr>
        <w:ind w:left="3600"/>
        <w:jc w:val="both"/>
        <w:rPr>
          <w:rFonts w:eastAsiaTheme="minorHAnsi"/>
          <w:sz w:val="24"/>
          <w:szCs w:val="24"/>
          <w:lang w:val="en-GB"/>
        </w:rPr>
      </w:pPr>
      <w:r w:rsidRPr="00591C55">
        <w:rPr>
          <w:sz w:val="24"/>
          <w:szCs w:val="24"/>
          <w:lang w:val="en-GB"/>
        </w:rPr>
        <w:tab/>
      </w:r>
      <w:r w:rsidR="00274BB2">
        <w:rPr>
          <w:rFonts w:eastAsiaTheme="minorHAnsi"/>
          <w:sz w:val="24"/>
          <w:szCs w:val="24"/>
          <w:lang w:val="en-GB"/>
        </w:rPr>
        <w:t>*</w:t>
      </w:r>
      <w:r w:rsidR="00274BB2" w:rsidRPr="00274BB2">
        <w:rPr>
          <w:rFonts w:eastAsiaTheme="minorHAnsi"/>
          <w:b/>
          <w:bCs/>
          <w:sz w:val="24"/>
          <w:szCs w:val="24"/>
          <w:lang w:val="en-GB"/>
        </w:rPr>
        <w:t>Not opened to the public</w:t>
      </w:r>
    </w:p>
    <w:p w14:paraId="32367C74" w14:textId="6584CDF0" w:rsidR="008714B0" w:rsidRPr="008714B0" w:rsidRDefault="008714B0" w:rsidP="008714B0">
      <w:pPr>
        <w:jc w:val="both"/>
        <w:rPr>
          <w:sz w:val="24"/>
          <w:szCs w:val="24"/>
        </w:rPr>
      </w:pPr>
      <w:r w:rsidRPr="00591C55">
        <w:rPr>
          <w:b/>
          <w:sz w:val="24"/>
          <w:szCs w:val="24"/>
          <w:u w:val="single"/>
          <w:lang w:val="en-GB"/>
        </w:rPr>
        <w:lastRenderedPageBreak/>
        <w:t xml:space="preserve">Place of Meeting </w:t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/>
          <w:sz w:val="24"/>
          <w:szCs w:val="24"/>
          <w:lang w:val="en-GB"/>
        </w:rPr>
        <w:tab/>
      </w:r>
      <w:r w:rsidRPr="00591C55">
        <w:rPr>
          <w:bCs/>
          <w:sz w:val="24"/>
          <w:szCs w:val="24"/>
          <w:lang w:val="en-GB"/>
        </w:rPr>
        <w:t>-</w:t>
      </w:r>
      <w:r w:rsidRPr="00591C55">
        <w:rPr>
          <w:sz w:val="24"/>
          <w:szCs w:val="24"/>
          <w:lang w:val="en-GB"/>
        </w:rPr>
        <w:tab/>
      </w:r>
      <w:r w:rsidRPr="008714B0">
        <w:rPr>
          <w:sz w:val="24"/>
          <w:szCs w:val="24"/>
        </w:rPr>
        <w:t>Hybrid Meeting (Virtual and in person)</w:t>
      </w:r>
    </w:p>
    <w:p w14:paraId="562D1E73" w14:textId="77777777" w:rsidR="00274BB2" w:rsidRDefault="00274BB2" w:rsidP="008714B0">
      <w:pPr>
        <w:jc w:val="both"/>
        <w:rPr>
          <w:b/>
          <w:bCs/>
          <w:sz w:val="24"/>
          <w:szCs w:val="24"/>
          <w:u w:val="single"/>
          <w:lang w:val="en-GB"/>
        </w:rPr>
      </w:pPr>
    </w:p>
    <w:p w14:paraId="6F5145F4" w14:textId="4ACDD9E6" w:rsidR="008714B0" w:rsidRPr="004E5391" w:rsidRDefault="008714B0" w:rsidP="008714B0">
      <w:pPr>
        <w:jc w:val="both"/>
        <w:rPr>
          <w:b/>
          <w:bCs/>
          <w:sz w:val="24"/>
          <w:szCs w:val="24"/>
          <w:u w:val="single"/>
          <w:lang w:val="en-GB"/>
        </w:rPr>
      </w:pPr>
      <w:r w:rsidRPr="005F3F9E">
        <w:rPr>
          <w:b/>
          <w:bCs/>
          <w:sz w:val="24"/>
          <w:szCs w:val="24"/>
          <w:u w:val="single"/>
          <w:lang w:val="en-GB"/>
        </w:rPr>
        <w:t>Business of Meeting</w:t>
      </w:r>
    </w:p>
    <w:p w14:paraId="5451BB57" w14:textId="0DCEB6F8" w:rsidR="00877BF7" w:rsidRPr="008714B0" w:rsidRDefault="00877BF7" w:rsidP="008714B0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</w:p>
    <w:p w14:paraId="4E4DFE7E" w14:textId="77777777" w:rsidR="008714B0" w:rsidRPr="008714B0" w:rsidRDefault="008714B0" w:rsidP="008714B0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Call to Order;</w:t>
      </w:r>
    </w:p>
    <w:p w14:paraId="2128FCAB" w14:textId="77777777" w:rsidR="008714B0" w:rsidRPr="008714B0" w:rsidRDefault="008714B0" w:rsidP="008714B0">
      <w:pPr>
        <w:widowControl/>
        <w:autoSpaceDE/>
        <w:autoSpaceDN/>
        <w:ind w:left="3414" w:hanging="534"/>
        <w:jc w:val="both"/>
        <w:rPr>
          <w:rFonts w:eastAsia="Calibri"/>
          <w:sz w:val="24"/>
          <w:szCs w:val="24"/>
        </w:rPr>
      </w:pPr>
    </w:p>
    <w:p w14:paraId="3C71FE3E" w14:textId="77777777" w:rsidR="008714B0" w:rsidRPr="008714B0" w:rsidRDefault="008714B0" w:rsidP="008714B0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Announcements;</w:t>
      </w:r>
    </w:p>
    <w:p w14:paraId="7C336D5B" w14:textId="77777777" w:rsidR="008714B0" w:rsidRPr="008714B0" w:rsidRDefault="008714B0" w:rsidP="008714B0">
      <w:pPr>
        <w:widowControl/>
        <w:autoSpaceDE/>
        <w:autoSpaceDN/>
        <w:ind w:left="3414" w:hanging="534"/>
        <w:jc w:val="both"/>
        <w:rPr>
          <w:rFonts w:eastAsia="Calibri"/>
          <w:sz w:val="24"/>
          <w:szCs w:val="24"/>
        </w:rPr>
      </w:pPr>
    </w:p>
    <w:p w14:paraId="5BF73E48" w14:textId="77777777" w:rsidR="008714B0" w:rsidRPr="008714B0" w:rsidRDefault="008714B0" w:rsidP="008714B0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Confirmation of Minutes of the 12</w:t>
      </w:r>
      <w:r w:rsidRPr="008714B0">
        <w:rPr>
          <w:rFonts w:eastAsia="Calibri"/>
          <w:sz w:val="24"/>
          <w:szCs w:val="24"/>
          <w:vertAlign w:val="superscript"/>
        </w:rPr>
        <w:t>th</w:t>
      </w:r>
      <w:r w:rsidRPr="008714B0">
        <w:rPr>
          <w:rFonts w:eastAsia="Calibri"/>
          <w:sz w:val="24"/>
          <w:szCs w:val="24"/>
        </w:rPr>
        <w:t xml:space="preserve"> Meeting held on Tuesday, 22</w:t>
      </w:r>
      <w:r w:rsidRPr="008714B0">
        <w:rPr>
          <w:rFonts w:eastAsia="Calibri"/>
          <w:sz w:val="24"/>
          <w:szCs w:val="24"/>
          <w:vertAlign w:val="superscript"/>
        </w:rPr>
        <w:t>nd</w:t>
      </w:r>
      <w:r w:rsidRPr="008714B0">
        <w:rPr>
          <w:rFonts w:eastAsia="Calibri"/>
          <w:sz w:val="24"/>
          <w:szCs w:val="24"/>
        </w:rPr>
        <w:t xml:space="preserve"> February, 2022;</w:t>
      </w:r>
    </w:p>
    <w:p w14:paraId="371D44AC" w14:textId="77777777" w:rsidR="008714B0" w:rsidRPr="008714B0" w:rsidRDefault="008714B0" w:rsidP="008714B0">
      <w:pPr>
        <w:widowControl/>
        <w:autoSpaceDE/>
        <w:autoSpaceDN/>
        <w:ind w:left="3414" w:hanging="534"/>
        <w:jc w:val="both"/>
        <w:rPr>
          <w:rFonts w:eastAsia="Calibri"/>
          <w:sz w:val="24"/>
          <w:szCs w:val="24"/>
        </w:rPr>
      </w:pPr>
    </w:p>
    <w:p w14:paraId="78E03F44" w14:textId="77777777" w:rsidR="008714B0" w:rsidRPr="008714B0" w:rsidRDefault="008714B0" w:rsidP="008714B0">
      <w:pPr>
        <w:widowControl/>
        <w:numPr>
          <w:ilvl w:val="0"/>
          <w:numId w:val="16"/>
        </w:numPr>
        <w:tabs>
          <w:tab w:val="left" w:pos="3150"/>
        </w:tabs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 xml:space="preserve"> Matters Arising;</w:t>
      </w:r>
    </w:p>
    <w:p w14:paraId="4DE80A2A" w14:textId="77777777" w:rsidR="008714B0" w:rsidRPr="008714B0" w:rsidRDefault="008714B0" w:rsidP="008714B0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59DACDD7" w14:textId="77777777" w:rsidR="008714B0" w:rsidRPr="008714B0" w:rsidRDefault="008714B0" w:rsidP="008714B0">
      <w:pPr>
        <w:widowControl/>
        <w:numPr>
          <w:ilvl w:val="0"/>
          <w:numId w:val="16"/>
        </w:numPr>
        <w:tabs>
          <w:tab w:val="left" w:pos="3119"/>
        </w:tabs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To continue consideration of a nominee to be appointed a Director on the Board of Directors of the Natural Resource Fund in keeping with the Natural Resources Act;</w:t>
      </w:r>
    </w:p>
    <w:p w14:paraId="3A17901D" w14:textId="77777777" w:rsidR="008714B0" w:rsidRPr="008714B0" w:rsidRDefault="008714B0" w:rsidP="008714B0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35008EAA" w14:textId="77777777" w:rsidR="008714B0" w:rsidRPr="008714B0" w:rsidRDefault="008714B0" w:rsidP="008714B0">
      <w:pPr>
        <w:widowControl/>
        <w:numPr>
          <w:ilvl w:val="0"/>
          <w:numId w:val="16"/>
        </w:numPr>
        <w:tabs>
          <w:tab w:val="left" w:pos="3119"/>
        </w:tabs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To continue consideration of a nominee to be appointed a member of the Public Accountability and Oversight Committee in keeping with the Natural Resources Act;</w:t>
      </w:r>
    </w:p>
    <w:p w14:paraId="716DD956" w14:textId="77777777" w:rsidR="008714B0" w:rsidRPr="008714B0" w:rsidRDefault="008714B0" w:rsidP="008714B0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1E37A052" w14:textId="77777777" w:rsidR="008714B0" w:rsidRPr="008714B0" w:rsidRDefault="008714B0" w:rsidP="008714B0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To consider the Draft Notice of Motion and Draft Fourth Report of the Committee on Appointments in relation to the Appointment of Members to the Women &amp; Gender Equality Commission;</w:t>
      </w:r>
    </w:p>
    <w:p w14:paraId="570E28CD" w14:textId="77777777" w:rsidR="008714B0" w:rsidRPr="008714B0" w:rsidRDefault="008714B0" w:rsidP="008714B0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55403775" w14:textId="77777777" w:rsidR="008714B0" w:rsidRPr="008714B0" w:rsidRDefault="008714B0" w:rsidP="008714B0">
      <w:pPr>
        <w:widowControl/>
        <w:numPr>
          <w:ilvl w:val="0"/>
          <w:numId w:val="16"/>
        </w:numPr>
        <w:autoSpaceDE/>
        <w:autoSpaceDN/>
        <w:ind w:hanging="534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To identify and consider entities to nominate persons to be appointed Members of the Rights of the Child Commission;</w:t>
      </w:r>
    </w:p>
    <w:p w14:paraId="1B9C6E6E" w14:textId="77777777" w:rsidR="008714B0" w:rsidRPr="008714B0" w:rsidRDefault="008714B0" w:rsidP="008714B0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5B452D27" w14:textId="77777777" w:rsidR="008714B0" w:rsidRPr="008714B0" w:rsidRDefault="008714B0" w:rsidP="008714B0">
      <w:pPr>
        <w:widowControl/>
        <w:autoSpaceDE/>
        <w:autoSpaceDN/>
        <w:ind w:left="3420" w:hanging="720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* (ix)   To identify and consider entities to nominate persons to be appointed Members of the Public Service Commission; and</w:t>
      </w:r>
    </w:p>
    <w:p w14:paraId="07E21E0B" w14:textId="77777777" w:rsidR="008714B0" w:rsidRPr="008714B0" w:rsidRDefault="008714B0" w:rsidP="008714B0">
      <w:pPr>
        <w:widowControl/>
        <w:autoSpaceDE/>
        <w:autoSpaceDN/>
        <w:ind w:left="720"/>
        <w:contextualSpacing/>
        <w:rPr>
          <w:sz w:val="24"/>
          <w:szCs w:val="24"/>
        </w:rPr>
      </w:pPr>
    </w:p>
    <w:p w14:paraId="08A73C8E" w14:textId="77777777" w:rsidR="008714B0" w:rsidRPr="008714B0" w:rsidRDefault="008714B0" w:rsidP="008714B0">
      <w:pPr>
        <w:widowControl/>
        <w:tabs>
          <w:tab w:val="left" w:pos="3119"/>
        </w:tabs>
        <w:autoSpaceDE/>
        <w:autoSpaceDN/>
        <w:ind w:left="3414"/>
        <w:jc w:val="both"/>
        <w:rPr>
          <w:rFonts w:eastAsia="Calibri"/>
          <w:sz w:val="24"/>
          <w:szCs w:val="24"/>
        </w:rPr>
      </w:pPr>
    </w:p>
    <w:p w14:paraId="12CABBAD" w14:textId="77777777" w:rsidR="008714B0" w:rsidRPr="008714B0" w:rsidRDefault="008714B0" w:rsidP="008714B0">
      <w:pPr>
        <w:widowControl/>
        <w:autoSpaceDE/>
        <w:autoSpaceDN/>
        <w:ind w:left="3402" w:hanging="708"/>
        <w:jc w:val="both"/>
        <w:rPr>
          <w:rFonts w:eastAsia="Calibri"/>
          <w:sz w:val="24"/>
          <w:szCs w:val="24"/>
        </w:rPr>
      </w:pPr>
      <w:r w:rsidRPr="008714B0">
        <w:rPr>
          <w:rFonts w:eastAsia="Calibri"/>
          <w:sz w:val="24"/>
          <w:szCs w:val="24"/>
        </w:rPr>
        <w:t>* (x)</w:t>
      </w:r>
      <w:r w:rsidRPr="008714B0">
        <w:rPr>
          <w:rFonts w:eastAsia="Calibri"/>
        </w:rPr>
        <w:tab/>
      </w:r>
      <w:r w:rsidRPr="008714B0">
        <w:rPr>
          <w:rFonts w:eastAsia="Calibri"/>
          <w:sz w:val="24"/>
          <w:szCs w:val="24"/>
        </w:rPr>
        <w:t>To identify and consider entities to nominate persons to be appointed Members of the Indigenous Peoples’ Commission.</w:t>
      </w:r>
    </w:p>
    <w:p w14:paraId="068E9625" w14:textId="77777777" w:rsidR="008714B0" w:rsidRPr="008714B0" w:rsidRDefault="008714B0" w:rsidP="008714B0">
      <w:pPr>
        <w:widowControl/>
        <w:tabs>
          <w:tab w:val="left" w:pos="3150"/>
        </w:tabs>
        <w:autoSpaceDE/>
        <w:autoSpaceDN/>
        <w:ind w:left="3414"/>
        <w:jc w:val="both"/>
        <w:rPr>
          <w:rFonts w:eastAsia="Calibri"/>
          <w:sz w:val="24"/>
          <w:szCs w:val="24"/>
        </w:rPr>
      </w:pPr>
    </w:p>
    <w:p w14:paraId="6BA2CC45" w14:textId="1DDFD88B" w:rsidR="006A5C05" w:rsidRPr="008714B0" w:rsidRDefault="008714B0" w:rsidP="008714B0">
      <w:pPr>
        <w:tabs>
          <w:tab w:val="left" w:pos="1710"/>
        </w:tabs>
        <w:spacing w:line="360" w:lineRule="auto"/>
        <w:ind w:right="1440"/>
        <w:rPr>
          <w:color w:val="000000" w:themeColor="text1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sz w:val="24"/>
          <w:szCs w:val="24"/>
          <w:u w:val="single"/>
          <w:lang w:val="en-GB"/>
        </w:rPr>
        <w:t>Any other Business</w:t>
      </w:r>
    </w:p>
    <w:p w14:paraId="10E10012" w14:textId="5E2A1D0A" w:rsidR="008F33F6" w:rsidRDefault="00274BB2" w:rsidP="00274BB2">
      <w:pPr>
        <w:tabs>
          <w:tab w:val="left" w:pos="1710"/>
        </w:tabs>
        <w:spacing w:line="360" w:lineRule="auto"/>
        <w:ind w:right="1440"/>
        <w:rPr>
          <w:b/>
          <w:sz w:val="32"/>
          <w:szCs w:val="32"/>
          <w:u w:val="single"/>
        </w:rPr>
      </w:pPr>
      <w:r w:rsidRPr="00274BB2">
        <w:rPr>
          <w:b/>
          <w:sz w:val="32"/>
          <w:szCs w:val="32"/>
        </w:rPr>
        <w:tab/>
      </w:r>
      <w:r w:rsidRPr="00274BB2">
        <w:rPr>
          <w:b/>
          <w:sz w:val="32"/>
          <w:szCs w:val="32"/>
        </w:rPr>
        <w:tab/>
      </w:r>
      <w:r w:rsidR="00CF4F6A">
        <w:rPr>
          <w:b/>
          <w:sz w:val="32"/>
          <w:szCs w:val="32"/>
          <w:u w:val="single"/>
        </w:rPr>
        <w:t>THURSDAY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3</w:t>
      </w:r>
      <w:r w:rsidR="00877BF7">
        <w:rPr>
          <w:b/>
          <w:sz w:val="32"/>
          <w:szCs w:val="32"/>
          <w:u w:val="single"/>
          <w:vertAlign w:val="superscript"/>
        </w:rPr>
        <w:t>rd</w:t>
      </w:r>
      <w:r w:rsidR="00CF4F6A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r w:rsidR="00CF4F6A">
        <w:rPr>
          <w:b/>
          <w:sz w:val="32"/>
          <w:szCs w:val="32"/>
          <w:u w:val="single"/>
        </w:rPr>
        <w:t>, 202</w:t>
      </w:r>
      <w:r w:rsidR="000A129C">
        <w:rPr>
          <w:b/>
          <w:sz w:val="32"/>
          <w:szCs w:val="32"/>
          <w:u w:val="single"/>
        </w:rPr>
        <w:t>2</w:t>
      </w:r>
    </w:p>
    <w:p w14:paraId="7542FEAF" w14:textId="77777777" w:rsidR="008714B0" w:rsidRDefault="008714B0" w:rsidP="008714B0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67E733B" w14:textId="77777777" w:rsidR="00CF4F6A" w:rsidRDefault="00CF4F6A" w:rsidP="00CF4F6A">
      <w:pPr>
        <w:tabs>
          <w:tab w:val="left" w:pos="1710"/>
        </w:tabs>
        <w:spacing w:line="360" w:lineRule="auto"/>
        <w:ind w:left="1440" w:right="2160"/>
        <w:jc w:val="center"/>
        <w:rPr>
          <w:b/>
          <w:sz w:val="28"/>
          <w:szCs w:val="28"/>
          <w:u w:val="single"/>
        </w:rPr>
      </w:pPr>
      <w:r w:rsidRPr="00CC1D0C">
        <w:rPr>
          <w:b/>
          <w:sz w:val="28"/>
          <w:szCs w:val="28"/>
          <w:u w:val="single"/>
        </w:rPr>
        <w:t>SITTING OF THE NATIONAL ASSEMBLY</w:t>
      </w:r>
    </w:p>
    <w:p w14:paraId="7C1769BC" w14:textId="10A8F86E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F54DA1">
        <w:rPr>
          <w:b/>
          <w:sz w:val="28"/>
          <w:szCs w:val="28"/>
        </w:rPr>
        <w:t>NIL</w:t>
      </w:r>
    </w:p>
    <w:p w14:paraId="3D4F47BD" w14:textId="544F0E9C" w:rsidR="00274BB2" w:rsidRPr="00274BB2" w:rsidRDefault="00274BB2" w:rsidP="00274BB2">
      <w:pPr>
        <w:widowControl/>
        <w:autoSpaceDE/>
        <w:autoSpaceDN/>
        <w:jc w:val="center"/>
        <w:rPr>
          <w:rFonts w:ascii="Book Antiqua" w:hAnsi="Book Antiqua"/>
          <w:sz w:val="24"/>
          <w:szCs w:val="24"/>
        </w:rPr>
      </w:pPr>
      <w:bookmarkStart w:id="1" w:name="_Hlk86994683"/>
      <w:r w:rsidRPr="008714B0">
        <w:rPr>
          <w:rFonts w:ascii="Book Antiqua" w:hAnsi="Book Antiqua"/>
          <w:sz w:val="24"/>
          <w:szCs w:val="24"/>
        </w:rPr>
        <w:t>*</w:t>
      </w:r>
      <w:bookmarkEnd w:id="1"/>
      <w:r w:rsidRPr="008714B0">
        <w:rPr>
          <w:rFonts w:ascii="Book Antiqua" w:hAnsi="Book Antiqua"/>
          <w:sz w:val="24"/>
          <w:szCs w:val="24"/>
        </w:rPr>
        <w:t>Not to be proceeded with at this meeting.</w:t>
      </w:r>
    </w:p>
    <w:p w14:paraId="20EB6B0C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>
        <w:rPr>
          <w:b/>
          <w:sz w:val="28"/>
          <w:szCs w:val="36"/>
        </w:rPr>
        <w:lastRenderedPageBreak/>
        <w:tab/>
      </w:r>
      <w:r w:rsidRPr="006C2067">
        <w:rPr>
          <w:b/>
          <w:sz w:val="28"/>
          <w:szCs w:val="36"/>
        </w:rPr>
        <w:t xml:space="preserve">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02767DA2" w14:textId="6ADFE706" w:rsidR="00CF4F6A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   </w:t>
      </w:r>
      <w:r w:rsidRPr="00F54DA1">
        <w:rPr>
          <w:b/>
          <w:sz w:val="28"/>
          <w:szCs w:val="28"/>
        </w:rPr>
        <w:t>NIL</w:t>
      </w:r>
    </w:p>
    <w:p w14:paraId="7D35992D" w14:textId="5782DC8F" w:rsidR="00914F4F" w:rsidRDefault="000A129C" w:rsidP="000A129C">
      <w:pPr>
        <w:tabs>
          <w:tab w:val="left" w:pos="2850"/>
        </w:tabs>
        <w:spacing w:line="360" w:lineRule="auto"/>
        <w:ind w:right="14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14:paraId="5A7B201E" w14:textId="73057A30" w:rsidR="00CF4F6A" w:rsidRDefault="008714B0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        </w:t>
      </w:r>
      <w:r w:rsidR="00CF4F6A" w:rsidRPr="00F95E53">
        <w:rPr>
          <w:b/>
          <w:sz w:val="32"/>
          <w:szCs w:val="32"/>
        </w:rPr>
        <w:t xml:space="preserve"> </w:t>
      </w:r>
      <w:r w:rsidR="00CF4F6A">
        <w:rPr>
          <w:b/>
          <w:sz w:val="32"/>
          <w:szCs w:val="32"/>
          <w:u w:val="single"/>
        </w:rPr>
        <w:t>FRIDAY</w:t>
      </w:r>
      <w:r w:rsidR="00CF4F6A" w:rsidRPr="00CC1D0C">
        <w:rPr>
          <w:b/>
          <w:sz w:val="32"/>
          <w:szCs w:val="32"/>
          <w:u w:val="single"/>
        </w:rPr>
        <w:t>,</w:t>
      </w:r>
      <w:r w:rsidR="00CF4F6A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4</w:t>
      </w:r>
      <w:r w:rsidR="00CF4F6A" w:rsidRPr="008063AB">
        <w:rPr>
          <w:b/>
          <w:sz w:val="32"/>
          <w:szCs w:val="32"/>
          <w:u w:val="single"/>
          <w:vertAlign w:val="superscript"/>
        </w:rPr>
        <w:t>th</w:t>
      </w:r>
      <w:r w:rsidR="00CF4F6A">
        <w:rPr>
          <w:b/>
          <w:sz w:val="32"/>
          <w:szCs w:val="32"/>
          <w:u w:val="single"/>
        </w:rPr>
        <w:t xml:space="preserve"> </w:t>
      </w:r>
      <w:r w:rsidR="00877BF7">
        <w:rPr>
          <w:b/>
          <w:sz w:val="32"/>
          <w:szCs w:val="32"/>
          <w:u w:val="single"/>
        </w:rPr>
        <w:t>MARCH</w:t>
      </w:r>
      <w:r w:rsidR="00CF4F6A">
        <w:rPr>
          <w:b/>
          <w:sz w:val="32"/>
          <w:szCs w:val="32"/>
          <w:u w:val="single"/>
        </w:rPr>
        <w:t>, 202</w:t>
      </w:r>
      <w:r w:rsidR="000A129C">
        <w:rPr>
          <w:b/>
          <w:sz w:val="32"/>
          <w:szCs w:val="32"/>
          <w:u w:val="single"/>
        </w:rPr>
        <w:t>2</w:t>
      </w:r>
    </w:p>
    <w:p w14:paraId="4996C75B" w14:textId="63343927" w:rsidR="00F372E8" w:rsidRDefault="00F372E8" w:rsidP="00F372E8">
      <w:pPr>
        <w:tabs>
          <w:tab w:val="left" w:pos="1710"/>
        </w:tabs>
        <w:spacing w:line="360" w:lineRule="auto"/>
        <w:ind w:right="1440"/>
        <w:jc w:val="center"/>
        <w:rPr>
          <w:b/>
          <w:sz w:val="32"/>
          <w:szCs w:val="32"/>
          <w:u w:val="single"/>
        </w:rPr>
      </w:pPr>
    </w:p>
    <w:p w14:paraId="408C125D" w14:textId="29B9C9E3" w:rsidR="00CF4F6A" w:rsidRDefault="00CF4F6A" w:rsidP="00CF4F6A">
      <w:pPr>
        <w:spacing w:line="360" w:lineRule="auto"/>
        <w:ind w:right="2160"/>
        <w:jc w:val="center"/>
        <w:rPr>
          <w:b/>
          <w:sz w:val="28"/>
          <w:szCs w:val="28"/>
          <w:u w:val="single"/>
        </w:rPr>
      </w:pPr>
      <w:r w:rsidRPr="00B06D67">
        <w:rPr>
          <w:b/>
          <w:sz w:val="28"/>
          <w:szCs w:val="28"/>
        </w:rPr>
        <w:t xml:space="preserve">                 </w:t>
      </w:r>
      <w:r w:rsidR="008714B0">
        <w:rPr>
          <w:b/>
          <w:sz w:val="28"/>
          <w:szCs w:val="28"/>
        </w:rPr>
        <w:t xml:space="preserve">   </w:t>
      </w:r>
      <w:r w:rsidRPr="00B06D67">
        <w:rPr>
          <w:b/>
          <w:sz w:val="28"/>
          <w:szCs w:val="28"/>
        </w:rPr>
        <w:t xml:space="preserve"> </w:t>
      </w:r>
      <w:r w:rsidRPr="00CC1D0C">
        <w:rPr>
          <w:b/>
          <w:sz w:val="28"/>
          <w:szCs w:val="28"/>
          <w:u w:val="single"/>
        </w:rPr>
        <w:t>SITTING OF THE NATIONAL ASSEMBLY</w:t>
      </w:r>
    </w:p>
    <w:p w14:paraId="35DDF4EE" w14:textId="68A05D8C" w:rsidR="00CF4F6A" w:rsidRDefault="00CF4F6A" w:rsidP="00CF4F6A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6B31BAB1" w14:textId="77777777" w:rsidR="00914F4F" w:rsidRPr="00CF4F6A" w:rsidRDefault="00914F4F" w:rsidP="00CF4F6A">
      <w:pPr>
        <w:spacing w:line="360" w:lineRule="auto"/>
        <w:ind w:left="2880" w:firstLine="720"/>
        <w:rPr>
          <w:b/>
          <w:sz w:val="28"/>
          <w:szCs w:val="28"/>
        </w:rPr>
      </w:pPr>
    </w:p>
    <w:p w14:paraId="269A47A0" w14:textId="77777777" w:rsidR="00CF4F6A" w:rsidRPr="00D50C16" w:rsidRDefault="00CF4F6A" w:rsidP="00CF4F6A">
      <w:pPr>
        <w:tabs>
          <w:tab w:val="left" w:pos="855"/>
          <w:tab w:val="left" w:pos="1710"/>
          <w:tab w:val="center" w:pos="3960"/>
        </w:tabs>
        <w:spacing w:line="360" w:lineRule="auto"/>
        <w:ind w:right="1440"/>
        <w:jc w:val="center"/>
        <w:rPr>
          <w:b/>
          <w:sz w:val="32"/>
          <w:szCs w:val="32"/>
        </w:rPr>
      </w:pPr>
      <w:r w:rsidRPr="00B06D67">
        <w:rPr>
          <w:b/>
          <w:sz w:val="28"/>
          <w:szCs w:val="36"/>
        </w:rPr>
        <w:t xml:space="preserve">        </w:t>
      </w:r>
      <w:r w:rsidRPr="000559D0">
        <w:rPr>
          <w:b/>
          <w:sz w:val="28"/>
          <w:szCs w:val="36"/>
          <w:u w:val="single"/>
        </w:rPr>
        <w:t>MEETINGS OF PARLIAMENTARY COMMITTEES</w:t>
      </w:r>
    </w:p>
    <w:p w14:paraId="519C0BCA" w14:textId="6A7D154E" w:rsidR="009F0207" w:rsidRPr="009C193F" w:rsidRDefault="00CF4F6A" w:rsidP="009F0207">
      <w:pPr>
        <w:spacing w:line="360" w:lineRule="auto"/>
        <w:ind w:left="28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Pr="00DF01E8">
        <w:rPr>
          <w:b/>
          <w:sz w:val="28"/>
          <w:szCs w:val="28"/>
        </w:rPr>
        <w:t>NIL</w:t>
      </w:r>
    </w:p>
    <w:p w14:paraId="23623E45" w14:textId="77777777" w:rsidR="00914F4F" w:rsidRDefault="00914F4F" w:rsidP="00CF4F6A">
      <w:pPr>
        <w:jc w:val="both"/>
        <w:rPr>
          <w:b/>
          <w:bCs/>
        </w:rPr>
      </w:pPr>
    </w:p>
    <w:p w14:paraId="7493A03C" w14:textId="77777777" w:rsidR="00914F4F" w:rsidRDefault="00914F4F" w:rsidP="00CF4F6A">
      <w:pPr>
        <w:jc w:val="both"/>
        <w:rPr>
          <w:b/>
          <w:bCs/>
        </w:rPr>
      </w:pPr>
    </w:p>
    <w:p w14:paraId="3C7B295A" w14:textId="77777777" w:rsidR="00914F4F" w:rsidRDefault="00914F4F" w:rsidP="00CF4F6A">
      <w:pPr>
        <w:jc w:val="both"/>
        <w:rPr>
          <w:b/>
          <w:bCs/>
        </w:rPr>
      </w:pPr>
    </w:p>
    <w:p w14:paraId="5C7D534E" w14:textId="77777777" w:rsidR="00914F4F" w:rsidRDefault="00914F4F" w:rsidP="00CF4F6A">
      <w:pPr>
        <w:jc w:val="both"/>
        <w:rPr>
          <w:b/>
          <w:bCs/>
        </w:rPr>
      </w:pPr>
    </w:p>
    <w:p w14:paraId="29381C3F" w14:textId="77777777" w:rsidR="00914F4F" w:rsidRDefault="00914F4F" w:rsidP="00CF4F6A">
      <w:pPr>
        <w:jc w:val="both"/>
        <w:rPr>
          <w:b/>
          <w:bCs/>
        </w:rPr>
      </w:pPr>
    </w:p>
    <w:p w14:paraId="38D21602" w14:textId="4EF1B1A0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Parliament Office,</w:t>
      </w:r>
    </w:p>
    <w:p w14:paraId="6EA31C9F" w14:textId="77777777" w:rsidR="00CF4F6A" w:rsidRPr="000B5CD6" w:rsidRDefault="00CF4F6A" w:rsidP="00CF4F6A">
      <w:pPr>
        <w:jc w:val="both"/>
        <w:rPr>
          <w:b/>
          <w:bCs/>
        </w:rPr>
      </w:pPr>
      <w:r w:rsidRPr="000B5CD6">
        <w:rPr>
          <w:b/>
          <w:bCs/>
        </w:rPr>
        <w:t>Public Buildings,</w:t>
      </w:r>
    </w:p>
    <w:p w14:paraId="028DEE0F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proofErr w:type="spellStart"/>
      <w:r w:rsidRPr="000B5CD6">
        <w:rPr>
          <w:b/>
          <w:bCs/>
        </w:rPr>
        <w:t>Brickdam</w:t>
      </w:r>
      <w:proofErr w:type="spellEnd"/>
      <w:r w:rsidRPr="000B5CD6">
        <w:rPr>
          <w:b/>
          <w:bCs/>
        </w:rPr>
        <w:t>,</w:t>
      </w:r>
    </w:p>
    <w:p w14:paraId="19F27750" w14:textId="77777777" w:rsidR="00CF4F6A" w:rsidRPr="000B5CD6" w:rsidRDefault="00CF4F6A" w:rsidP="00CF4F6A">
      <w:pPr>
        <w:spacing w:line="276" w:lineRule="auto"/>
        <w:jc w:val="both"/>
        <w:rPr>
          <w:b/>
          <w:bCs/>
        </w:rPr>
      </w:pPr>
      <w:r w:rsidRPr="000B5CD6">
        <w:rPr>
          <w:b/>
          <w:bCs/>
        </w:rPr>
        <w:t>Georgetown.</w:t>
      </w:r>
    </w:p>
    <w:p w14:paraId="6FCE6D09" w14:textId="77777777" w:rsidR="009A4413" w:rsidRPr="000B5CD6" w:rsidRDefault="009A4413" w:rsidP="00CF4F6A">
      <w:pPr>
        <w:spacing w:line="276" w:lineRule="auto"/>
        <w:jc w:val="both"/>
        <w:rPr>
          <w:b/>
          <w:bCs/>
        </w:rPr>
      </w:pPr>
    </w:p>
    <w:p w14:paraId="1B00A975" w14:textId="77777777" w:rsidR="00914F4F" w:rsidRDefault="00914F4F" w:rsidP="00C06DDE">
      <w:pPr>
        <w:spacing w:line="276" w:lineRule="auto"/>
        <w:jc w:val="both"/>
        <w:rPr>
          <w:b/>
          <w:bCs/>
        </w:rPr>
      </w:pPr>
    </w:p>
    <w:p w14:paraId="68B3FACA" w14:textId="097A21C3" w:rsidR="00827253" w:rsidRPr="000B5CD6" w:rsidRDefault="00877BF7" w:rsidP="00C06DDE">
      <w:pPr>
        <w:spacing w:line="276" w:lineRule="auto"/>
        <w:jc w:val="both"/>
        <w:rPr>
          <w:b/>
          <w:bCs/>
        </w:rPr>
      </w:pPr>
      <w:r>
        <w:rPr>
          <w:b/>
          <w:bCs/>
        </w:rPr>
        <w:t>25</w:t>
      </w:r>
      <w:r w:rsidR="008F33F6" w:rsidRPr="008F33F6">
        <w:rPr>
          <w:b/>
          <w:bCs/>
          <w:vertAlign w:val="superscript"/>
        </w:rPr>
        <w:t>th</w:t>
      </w:r>
      <w:r w:rsidR="008F33F6">
        <w:rPr>
          <w:b/>
          <w:bCs/>
        </w:rPr>
        <w:t xml:space="preserve"> </w:t>
      </w:r>
      <w:r w:rsidR="00317FED">
        <w:rPr>
          <w:b/>
          <w:bCs/>
        </w:rPr>
        <w:t>February</w:t>
      </w:r>
      <w:r w:rsidR="00CF4F6A" w:rsidRPr="000B5CD6">
        <w:rPr>
          <w:b/>
          <w:bCs/>
        </w:rPr>
        <w:t xml:space="preserve"> 202</w:t>
      </w:r>
      <w:r w:rsidR="00BC0D2C">
        <w:rPr>
          <w:b/>
          <w:bCs/>
        </w:rPr>
        <w:t>2</w:t>
      </w:r>
    </w:p>
    <w:sectPr w:rsidR="00827253" w:rsidRPr="000B5CD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E8DA" w14:textId="77777777" w:rsidR="009C09FF" w:rsidRDefault="009C09FF" w:rsidP="009C09FF">
      <w:r>
        <w:separator/>
      </w:r>
    </w:p>
  </w:endnote>
  <w:endnote w:type="continuationSeparator" w:id="0">
    <w:p w14:paraId="4547C40F" w14:textId="77777777" w:rsidR="009C09FF" w:rsidRDefault="009C09FF" w:rsidP="009C0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7479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B76F5" w14:textId="4AA4AACC" w:rsidR="009C09FF" w:rsidRDefault="009C09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34B670" w14:textId="77777777" w:rsidR="009C09FF" w:rsidRDefault="009C0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6A78F" w14:textId="77777777" w:rsidR="009C09FF" w:rsidRDefault="009C09FF" w:rsidP="009C09FF">
      <w:r>
        <w:separator/>
      </w:r>
    </w:p>
  </w:footnote>
  <w:footnote w:type="continuationSeparator" w:id="0">
    <w:p w14:paraId="1A4C5800" w14:textId="77777777" w:rsidR="009C09FF" w:rsidRDefault="009C09FF" w:rsidP="009C0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033"/>
    <w:multiLevelType w:val="hybridMultilevel"/>
    <w:tmpl w:val="7D56E5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23CE"/>
    <w:multiLevelType w:val="hybridMultilevel"/>
    <w:tmpl w:val="89D2B604"/>
    <w:lvl w:ilvl="0" w:tplc="59E07D5E">
      <w:start w:val="1"/>
      <w:numFmt w:val="decimal"/>
      <w:lvlText w:val="(%1)"/>
      <w:lvlJc w:val="left"/>
      <w:pPr>
        <w:ind w:left="916" w:hanging="3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0298C6F8">
      <w:start w:val="1"/>
      <w:numFmt w:val="lowerRoman"/>
      <w:lvlText w:val="(%2)"/>
      <w:lvlJc w:val="left"/>
      <w:pPr>
        <w:ind w:left="1636" w:hanging="720"/>
      </w:pPr>
      <w:rPr>
        <w:rFonts w:ascii="Times New Roman" w:eastAsia="Times New Roman" w:hAnsi="Times New Roman" w:cs="Times New Roman" w:hint="default"/>
        <w:spacing w:val="-23"/>
        <w:w w:val="97"/>
        <w:sz w:val="24"/>
        <w:szCs w:val="24"/>
        <w:lang w:val="en-US" w:eastAsia="en-US" w:bidi="ar-SA"/>
      </w:rPr>
    </w:lvl>
    <w:lvl w:ilvl="2" w:tplc="A6F6C6E8">
      <w:numFmt w:val="bullet"/>
      <w:lvlText w:val="•"/>
      <w:lvlJc w:val="left"/>
      <w:pPr>
        <w:ind w:left="2529" w:hanging="720"/>
      </w:pPr>
      <w:rPr>
        <w:rFonts w:hint="default"/>
        <w:lang w:val="en-US" w:eastAsia="en-US" w:bidi="ar-SA"/>
      </w:rPr>
    </w:lvl>
    <w:lvl w:ilvl="3" w:tplc="646C0600">
      <w:numFmt w:val="bullet"/>
      <w:lvlText w:val="•"/>
      <w:lvlJc w:val="left"/>
      <w:pPr>
        <w:ind w:left="3422" w:hanging="720"/>
      </w:pPr>
      <w:rPr>
        <w:rFonts w:hint="default"/>
        <w:lang w:val="en-US" w:eastAsia="en-US" w:bidi="ar-SA"/>
      </w:rPr>
    </w:lvl>
    <w:lvl w:ilvl="4" w:tplc="81AE7370">
      <w:numFmt w:val="bullet"/>
      <w:lvlText w:val="•"/>
      <w:lvlJc w:val="left"/>
      <w:pPr>
        <w:ind w:left="4316" w:hanging="720"/>
      </w:pPr>
      <w:rPr>
        <w:rFonts w:hint="default"/>
        <w:lang w:val="en-US" w:eastAsia="en-US" w:bidi="ar-SA"/>
      </w:rPr>
    </w:lvl>
    <w:lvl w:ilvl="5" w:tplc="1CD45E44">
      <w:numFmt w:val="bullet"/>
      <w:lvlText w:val="•"/>
      <w:lvlJc w:val="left"/>
      <w:pPr>
        <w:ind w:left="5209" w:hanging="720"/>
      </w:pPr>
      <w:rPr>
        <w:rFonts w:hint="default"/>
        <w:lang w:val="en-US" w:eastAsia="en-US" w:bidi="ar-SA"/>
      </w:rPr>
    </w:lvl>
    <w:lvl w:ilvl="6" w:tplc="F12CC8B6">
      <w:numFmt w:val="bullet"/>
      <w:lvlText w:val="•"/>
      <w:lvlJc w:val="left"/>
      <w:pPr>
        <w:ind w:left="6102" w:hanging="720"/>
      </w:pPr>
      <w:rPr>
        <w:rFonts w:hint="default"/>
        <w:lang w:val="en-US" w:eastAsia="en-US" w:bidi="ar-SA"/>
      </w:rPr>
    </w:lvl>
    <w:lvl w:ilvl="7" w:tplc="86CA6B0E">
      <w:numFmt w:val="bullet"/>
      <w:lvlText w:val="•"/>
      <w:lvlJc w:val="left"/>
      <w:pPr>
        <w:ind w:left="6996" w:hanging="720"/>
      </w:pPr>
      <w:rPr>
        <w:rFonts w:hint="default"/>
        <w:lang w:val="en-US" w:eastAsia="en-US" w:bidi="ar-SA"/>
      </w:rPr>
    </w:lvl>
    <w:lvl w:ilvl="8" w:tplc="6818EF88">
      <w:numFmt w:val="bullet"/>
      <w:lvlText w:val="•"/>
      <w:lvlJc w:val="left"/>
      <w:pPr>
        <w:ind w:left="7889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ACF492C"/>
    <w:multiLevelType w:val="hybridMultilevel"/>
    <w:tmpl w:val="BB0A14F0"/>
    <w:lvl w:ilvl="0" w:tplc="C2D017D2">
      <w:start w:val="9"/>
      <w:numFmt w:val="decimal"/>
      <w:lvlText w:val="%1."/>
      <w:lvlJc w:val="left"/>
      <w:pPr>
        <w:ind w:left="820" w:hanging="720"/>
      </w:pPr>
      <w:rPr>
        <w:rFonts w:hint="default"/>
        <w:spacing w:val="-4"/>
        <w:w w:val="99"/>
        <w:lang w:val="en-US" w:eastAsia="en-US" w:bidi="ar-SA"/>
      </w:rPr>
    </w:lvl>
    <w:lvl w:ilvl="1" w:tplc="4C663D06">
      <w:numFmt w:val="bullet"/>
      <w:lvlText w:val="•"/>
      <w:lvlJc w:val="left"/>
      <w:pPr>
        <w:ind w:left="6160" w:hanging="720"/>
      </w:pPr>
      <w:rPr>
        <w:rFonts w:hint="default"/>
        <w:lang w:val="en-US" w:eastAsia="en-US" w:bidi="ar-SA"/>
      </w:rPr>
    </w:lvl>
    <w:lvl w:ilvl="2" w:tplc="9AC0276C">
      <w:numFmt w:val="bullet"/>
      <w:lvlText w:val="•"/>
      <w:lvlJc w:val="left"/>
      <w:pPr>
        <w:ind w:left="6540" w:hanging="720"/>
      </w:pPr>
      <w:rPr>
        <w:rFonts w:hint="default"/>
        <w:lang w:val="en-US" w:eastAsia="en-US" w:bidi="ar-SA"/>
      </w:rPr>
    </w:lvl>
    <w:lvl w:ilvl="3" w:tplc="CE02C19E">
      <w:numFmt w:val="bullet"/>
      <w:lvlText w:val="•"/>
      <w:lvlJc w:val="left"/>
      <w:pPr>
        <w:ind w:left="6920" w:hanging="720"/>
      </w:pPr>
      <w:rPr>
        <w:rFonts w:hint="default"/>
        <w:lang w:val="en-US" w:eastAsia="en-US" w:bidi="ar-SA"/>
      </w:rPr>
    </w:lvl>
    <w:lvl w:ilvl="4" w:tplc="43825B32">
      <w:numFmt w:val="bullet"/>
      <w:lvlText w:val="•"/>
      <w:lvlJc w:val="left"/>
      <w:pPr>
        <w:ind w:left="7300" w:hanging="720"/>
      </w:pPr>
      <w:rPr>
        <w:rFonts w:hint="default"/>
        <w:lang w:val="en-US" w:eastAsia="en-US" w:bidi="ar-SA"/>
      </w:rPr>
    </w:lvl>
    <w:lvl w:ilvl="5" w:tplc="241213E0">
      <w:numFmt w:val="bullet"/>
      <w:lvlText w:val="•"/>
      <w:lvlJc w:val="left"/>
      <w:pPr>
        <w:ind w:left="7680" w:hanging="720"/>
      </w:pPr>
      <w:rPr>
        <w:rFonts w:hint="default"/>
        <w:lang w:val="en-US" w:eastAsia="en-US" w:bidi="ar-SA"/>
      </w:rPr>
    </w:lvl>
    <w:lvl w:ilvl="6" w:tplc="CDB645C6">
      <w:numFmt w:val="bullet"/>
      <w:lvlText w:val="•"/>
      <w:lvlJc w:val="left"/>
      <w:pPr>
        <w:ind w:left="8060" w:hanging="720"/>
      </w:pPr>
      <w:rPr>
        <w:rFonts w:hint="default"/>
        <w:lang w:val="en-US" w:eastAsia="en-US" w:bidi="ar-SA"/>
      </w:rPr>
    </w:lvl>
    <w:lvl w:ilvl="7" w:tplc="4AFAD3B6">
      <w:numFmt w:val="bullet"/>
      <w:lvlText w:val="•"/>
      <w:lvlJc w:val="left"/>
      <w:pPr>
        <w:ind w:left="8440" w:hanging="720"/>
      </w:pPr>
      <w:rPr>
        <w:rFonts w:hint="default"/>
        <w:lang w:val="en-US" w:eastAsia="en-US" w:bidi="ar-SA"/>
      </w:rPr>
    </w:lvl>
    <w:lvl w:ilvl="8" w:tplc="7C4AA36C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0C83414C"/>
    <w:multiLevelType w:val="hybridMultilevel"/>
    <w:tmpl w:val="646AA17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0FF55656"/>
    <w:multiLevelType w:val="hybridMultilevel"/>
    <w:tmpl w:val="DDB86544"/>
    <w:lvl w:ilvl="0" w:tplc="04090001">
      <w:start w:val="1"/>
      <w:numFmt w:val="bullet"/>
      <w:lvlText w:val=""/>
      <w:lvlJc w:val="left"/>
      <w:pPr>
        <w:ind w:left="3375" w:hanging="49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2D245BB"/>
    <w:multiLevelType w:val="hybridMultilevel"/>
    <w:tmpl w:val="715C3BF4"/>
    <w:lvl w:ilvl="0" w:tplc="9A120E42">
      <w:start w:val="6"/>
      <w:numFmt w:val="lowerRoman"/>
      <w:lvlText w:val="(%1)"/>
      <w:lvlJc w:val="left"/>
      <w:pPr>
        <w:ind w:left="4230" w:hanging="720"/>
      </w:p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>
      <w:start w:val="1"/>
      <w:numFmt w:val="lowerRoman"/>
      <w:lvlText w:val="%3."/>
      <w:lvlJc w:val="right"/>
      <w:pPr>
        <w:ind w:left="5310" w:hanging="180"/>
      </w:pPr>
    </w:lvl>
    <w:lvl w:ilvl="3" w:tplc="0409000F">
      <w:start w:val="1"/>
      <w:numFmt w:val="decimal"/>
      <w:lvlText w:val="%4."/>
      <w:lvlJc w:val="left"/>
      <w:pPr>
        <w:ind w:left="6030" w:hanging="360"/>
      </w:pPr>
    </w:lvl>
    <w:lvl w:ilvl="4" w:tplc="04090019">
      <w:start w:val="1"/>
      <w:numFmt w:val="lowerLetter"/>
      <w:lvlText w:val="%5."/>
      <w:lvlJc w:val="left"/>
      <w:pPr>
        <w:ind w:left="6750" w:hanging="360"/>
      </w:pPr>
    </w:lvl>
    <w:lvl w:ilvl="5" w:tplc="0409001B">
      <w:start w:val="1"/>
      <w:numFmt w:val="lowerRoman"/>
      <w:lvlText w:val="%6."/>
      <w:lvlJc w:val="right"/>
      <w:pPr>
        <w:ind w:left="7470" w:hanging="180"/>
      </w:pPr>
    </w:lvl>
    <w:lvl w:ilvl="6" w:tplc="0409000F">
      <w:start w:val="1"/>
      <w:numFmt w:val="decimal"/>
      <w:lvlText w:val="%7."/>
      <w:lvlJc w:val="left"/>
      <w:pPr>
        <w:ind w:left="8190" w:hanging="360"/>
      </w:pPr>
    </w:lvl>
    <w:lvl w:ilvl="7" w:tplc="04090019">
      <w:start w:val="1"/>
      <w:numFmt w:val="lowerLetter"/>
      <w:lvlText w:val="%8."/>
      <w:lvlJc w:val="left"/>
      <w:pPr>
        <w:ind w:left="8910" w:hanging="360"/>
      </w:pPr>
    </w:lvl>
    <w:lvl w:ilvl="8" w:tplc="0409001B">
      <w:start w:val="1"/>
      <w:numFmt w:val="lowerRoman"/>
      <w:lvlText w:val="%9."/>
      <w:lvlJc w:val="right"/>
      <w:pPr>
        <w:ind w:left="9630" w:hanging="180"/>
      </w:pPr>
    </w:lvl>
  </w:abstractNum>
  <w:abstractNum w:abstractNumId="6" w15:restartNumberingAfterBreak="0">
    <w:nsid w:val="194D61CD"/>
    <w:multiLevelType w:val="hybridMultilevel"/>
    <w:tmpl w:val="9D30C79A"/>
    <w:lvl w:ilvl="0" w:tplc="D562BD82">
      <w:start w:val="1"/>
      <w:numFmt w:val="decimal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C3542358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26ABDB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BF7203F8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C5446BE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5DA9822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B82865B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CCE43EC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CC2B26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9ED4D16"/>
    <w:multiLevelType w:val="hybridMultilevel"/>
    <w:tmpl w:val="3AFC69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D492775"/>
    <w:multiLevelType w:val="hybridMultilevel"/>
    <w:tmpl w:val="E534C0FA"/>
    <w:lvl w:ilvl="0" w:tplc="E84A224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14F3F"/>
    <w:multiLevelType w:val="hybridMultilevel"/>
    <w:tmpl w:val="1B8E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B5CAA"/>
    <w:multiLevelType w:val="hybridMultilevel"/>
    <w:tmpl w:val="5168670C"/>
    <w:lvl w:ilvl="0" w:tplc="A42CB730">
      <w:start w:val="1"/>
      <w:numFmt w:val="lowerRoman"/>
      <w:lvlText w:val="(%1)"/>
      <w:lvlJc w:val="left"/>
      <w:pPr>
        <w:ind w:left="2880" w:hanging="1005"/>
      </w:pPr>
      <w:rPr>
        <w:rFonts w:eastAsia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1" w15:restartNumberingAfterBreak="0">
    <w:nsid w:val="28AD2EEA"/>
    <w:multiLevelType w:val="hybridMultilevel"/>
    <w:tmpl w:val="1A1A991C"/>
    <w:lvl w:ilvl="0" w:tplc="4DB0D85C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C79432E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80E4405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26EEDB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A260AF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27A6681C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276D6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F881CF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618817A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321B616F"/>
    <w:multiLevelType w:val="hybridMultilevel"/>
    <w:tmpl w:val="73840EE0"/>
    <w:lvl w:ilvl="0" w:tplc="A0489A22">
      <w:start w:val="1"/>
      <w:numFmt w:val="lowerRoman"/>
      <w:lvlText w:val="(%1)"/>
      <w:lvlJc w:val="left"/>
      <w:pPr>
        <w:ind w:left="4050" w:hanging="360"/>
      </w:pPr>
    </w:lvl>
    <w:lvl w:ilvl="1" w:tplc="04090019">
      <w:start w:val="1"/>
      <w:numFmt w:val="lowerLetter"/>
      <w:lvlText w:val="%2."/>
      <w:lvlJc w:val="left"/>
      <w:pPr>
        <w:ind w:left="4770" w:hanging="360"/>
      </w:pPr>
    </w:lvl>
    <w:lvl w:ilvl="2" w:tplc="0409001B">
      <w:start w:val="1"/>
      <w:numFmt w:val="lowerRoman"/>
      <w:lvlText w:val="%3."/>
      <w:lvlJc w:val="right"/>
      <w:pPr>
        <w:ind w:left="5490" w:hanging="180"/>
      </w:pPr>
    </w:lvl>
    <w:lvl w:ilvl="3" w:tplc="0409000F">
      <w:start w:val="1"/>
      <w:numFmt w:val="decimal"/>
      <w:lvlText w:val="%4."/>
      <w:lvlJc w:val="left"/>
      <w:pPr>
        <w:ind w:left="6210" w:hanging="360"/>
      </w:pPr>
    </w:lvl>
    <w:lvl w:ilvl="4" w:tplc="04090019">
      <w:start w:val="1"/>
      <w:numFmt w:val="lowerLetter"/>
      <w:lvlText w:val="%5."/>
      <w:lvlJc w:val="left"/>
      <w:pPr>
        <w:ind w:left="6930" w:hanging="360"/>
      </w:pPr>
    </w:lvl>
    <w:lvl w:ilvl="5" w:tplc="0409001B">
      <w:start w:val="1"/>
      <w:numFmt w:val="lowerRoman"/>
      <w:lvlText w:val="%6."/>
      <w:lvlJc w:val="right"/>
      <w:pPr>
        <w:ind w:left="7650" w:hanging="180"/>
      </w:pPr>
    </w:lvl>
    <w:lvl w:ilvl="6" w:tplc="0409000F">
      <w:start w:val="1"/>
      <w:numFmt w:val="decimal"/>
      <w:lvlText w:val="%7."/>
      <w:lvlJc w:val="left"/>
      <w:pPr>
        <w:ind w:left="8370" w:hanging="360"/>
      </w:pPr>
    </w:lvl>
    <w:lvl w:ilvl="7" w:tplc="04090019">
      <w:start w:val="1"/>
      <w:numFmt w:val="lowerLetter"/>
      <w:lvlText w:val="%8."/>
      <w:lvlJc w:val="left"/>
      <w:pPr>
        <w:ind w:left="9090" w:hanging="360"/>
      </w:pPr>
    </w:lvl>
    <w:lvl w:ilvl="8" w:tplc="0409001B">
      <w:start w:val="1"/>
      <w:numFmt w:val="lowerRoman"/>
      <w:lvlText w:val="%9."/>
      <w:lvlJc w:val="right"/>
      <w:pPr>
        <w:ind w:left="9810" w:hanging="180"/>
      </w:pPr>
    </w:lvl>
  </w:abstractNum>
  <w:abstractNum w:abstractNumId="13" w15:restartNumberingAfterBreak="0">
    <w:nsid w:val="457B403E"/>
    <w:multiLevelType w:val="hybridMultilevel"/>
    <w:tmpl w:val="99D02D3A"/>
    <w:lvl w:ilvl="0" w:tplc="5A24B116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14AC5ED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3E5A850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251AB8A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2846832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0FE4FC6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FA44A5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1C0B05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C4C0D7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5941120"/>
    <w:multiLevelType w:val="hybridMultilevel"/>
    <w:tmpl w:val="69B01B28"/>
    <w:lvl w:ilvl="0" w:tplc="0F187656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58DED4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042DE4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6624D224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6372AC4C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B1EB8C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ECC8468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4DFE76F2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90FECC2E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9383ABD"/>
    <w:multiLevelType w:val="hybridMultilevel"/>
    <w:tmpl w:val="2C36748E"/>
    <w:lvl w:ilvl="0" w:tplc="F95E481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320AFA0A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F90C30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94AF62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12CECA2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B7F819D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3DF6781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DC06FB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ACA28C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A2649E6"/>
    <w:multiLevelType w:val="hybridMultilevel"/>
    <w:tmpl w:val="998C14FE"/>
    <w:lvl w:ilvl="0" w:tplc="A25C4EDE">
      <w:start w:val="1"/>
      <w:numFmt w:val="upperLetter"/>
      <w:lvlText w:val="(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1722F2B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6426924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54CCB1B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8228E2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83AA9C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D8024A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B25278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852658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521F452C"/>
    <w:multiLevelType w:val="hybridMultilevel"/>
    <w:tmpl w:val="E454FFBC"/>
    <w:lvl w:ilvl="0" w:tplc="90F80E96">
      <w:start w:val="2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0688E7F4">
      <w:start w:val="1"/>
      <w:numFmt w:val="upperLetter"/>
      <w:lvlText w:val="(%2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2" w:tplc="31A6FC1E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2F294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CAF4726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C77A11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116CBB4E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2508FCBE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C29C73B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56BC3851"/>
    <w:multiLevelType w:val="hybridMultilevel"/>
    <w:tmpl w:val="CAF23B0C"/>
    <w:lvl w:ilvl="0" w:tplc="2F7AA3D0">
      <w:start w:val="1"/>
      <w:numFmt w:val="bullet"/>
      <w:lvlText w:val="-"/>
      <w:lvlJc w:val="left"/>
      <w:pPr>
        <w:ind w:left="45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9" w15:restartNumberingAfterBreak="0">
    <w:nsid w:val="57E82735"/>
    <w:multiLevelType w:val="hybridMultilevel"/>
    <w:tmpl w:val="8E82A9FC"/>
    <w:lvl w:ilvl="0" w:tplc="A40AC140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en-US" w:eastAsia="en-US" w:bidi="ar-SA"/>
      </w:rPr>
    </w:lvl>
    <w:lvl w:ilvl="1" w:tplc="4156DD0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1F38E872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F45E752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7BEA1E0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1CE77C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4808A70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8CF03D8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85C8AC1C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C916C70"/>
    <w:multiLevelType w:val="hybridMultilevel"/>
    <w:tmpl w:val="81E82AAC"/>
    <w:lvl w:ilvl="0" w:tplc="4FF85724">
      <w:start w:val="1"/>
      <w:numFmt w:val="decimal"/>
      <w:lvlText w:val="%1)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en-US" w:eastAsia="en-US" w:bidi="ar-SA"/>
      </w:rPr>
    </w:lvl>
    <w:lvl w:ilvl="1" w:tplc="78E6AF9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FEEC444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BA6B14C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565C6FFA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6206E0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C2E4DDA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F2C095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B3E02DC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75F7AF5"/>
    <w:multiLevelType w:val="hybridMultilevel"/>
    <w:tmpl w:val="960493D0"/>
    <w:lvl w:ilvl="0" w:tplc="2B0496CA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1" w:tplc="3524340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CB7600C6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EA0A3146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AF36453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FA74F10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0507292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DBC25CA8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160E8016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6A6E5EF8"/>
    <w:multiLevelType w:val="hybridMultilevel"/>
    <w:tmpl w:val="198C4FE4"/>
    <w:lvl w:ilvl="0" w:tplc="C9A42572">
      <w:start w:val="1"/>
      <w:numFmt w:val="lowerRoman"/>
      <w:lvlText w:val="(%1)"/>
      <w:lvlJc w:val="left"/>
      <w:pPr>
        <w:ind w:left="3414" w:hanging="720"/>
      </w:pPr>
    </w:lvl>
    <w:lvl w:ilvl="1" w:tplc="04090019">
      <w:start w:val="1"/>
      <w:numFmt w:val="lowerLetter"/>
      <w:lvlText w:val="%2."/>
      <w:lvlJc w:val="left"/>
      <w:pPr>
        <w:ind w:left="3916" w:hanging="360"/>
      </w:pPr>
    </w:lvl>
    <w:lvl w:ilvl="2" w:tplc="0409001B">
      <w:start w:val="1"/>
      <w:numFmt w:val="lowerRoman"/>
      <w:lvlText w:val="%3."/>
      <w:lvlJc w:val="right"/>
      <w:pPr>
        <w:ind w:left="4636" w:hanging="180"/>
      </w:pPr>
    </w:lvl>
    <w:lvl w:ilvl="3" w:tplc="0409000F">
      <w:start w:val="1"/>
      <w:numFmt w:val="decimal"/>
      <w:lvlText w:val="%4."/>
      <w:lvlJc w:val="left"/>
      <w:pPr>
        <w:ind w:left="5356" w:hanging="360"/>
      </w:pPr>
    </w:lvl>
    <w:lvl w:ilvl="4" w:tplc="04090019">
      <w:start w:val="1"/>
      <w:numFmt w:val="lowerLetter"/>
      <w:lvlText w:val="%5."/>
      <w:lvlJc w:val="left"/>
      <w:pPr>
        <w:ind w:left="6076" w:hanging="360"/>
      </w:pPr>
    </w:lvl>
    <w:lvl w:ilvl="5" w:tplc="0409001B">
      <w:start w:val="1"/>
      <w:numFmt w:val="lowerRoman"/>
      <w:lvlText w:val="%6."/>
      <w:lvlJc w:val="right"/>
      <w:pPr>
        <w:ind w:left="6796" w:hanging="180"/>
      </w:pPr>
    </w:lvl>
    <w:lvl w:ilvl="6" w:tplc="0409000F">
      <w:start w:val="1"/>
      <w:numFmt w:val="decimal"/>
      <w:lvlText w:val="%7."/>
      <w:lvlJc w:val="left"/>
      <w:pPr>
        <w:ind w:left="7516" w:hanging="360"/>
      </w:pPr>
    </w:lvl>
    <w:lvl w:ilvl="7" w:tplc="04090019">
      <w:start w:val="1"/>
      <w:numFmt w:val="lowerLetter"/>
      <w:lvlText w:val="%8."/>
      <w:lvlJc w:val="left"/>
      <w:pPr>
        <w:ind w:left="8236" w:hanging="360"/>
      </w:pPr>
    </w:lvl>
    <w:lvl w:ilvl="8" w:tplc="0409001B">
      <w:start w:val="1"/>
      <w:numFmt w:val="lowerRoman"/>
      <w:lvlText w:val="%9."/>
      <w:lvlJc w:val="right"/>
      <w:pPr>
        <w:ind w:left="8956" w:hanging="180"/>
      </w:pPr>
    </w:lvl>
  </w:abstractNum>
  <w:abstractNum w:abstractNumId="23" w15:restartNumberingAfterBreak="0">
    <w:nsid w:val="6D8F664C"/>
    <w:multiLevelType w:val="hybridMultilevel"/>
    <w:tmpl w:val="6FC69DD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9E76CB5"/>
    <w:multiLevelType w:val="hybridMultilevel"/>
    <w:tmpl w:val="73529EAE"/>
    <w:lvl w:ilvl="0" w:tplc="20BAF334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en-US" w:eastAsia="en-US" w:bidi="ar-SA"/>
      </w:rPr>
    </w:lvl>
    <w:lvl w:ilvl="1" w:tplc="ADFE62D2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870E49A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9A088DA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4CCA3EB4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E7507DB8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650CF1F8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37B693D6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E2B28CA4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7DC130EE"/>
    <w:multiLevelType w:val="hybridMultilevel"/>
    <w:tmpl w:val="A47A8ABC"/>
    <w:lvl w:ilvl="0" w:tplc="B914DB82">
      <w:start w:val="3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en-US" w:eastAsia="en-US" w:bidi="ar-SA"/>
      </w:rPr>
    </w:lvl>
    <w:lvl w:ilvl="1" w:tplc="9AF2AC14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2C4A6A7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A164E2A2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E43E9D90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4C444FB0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92D0E334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F2BA614A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D90E72A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E6368CF"/>
    <w:multiLevelType w:val="hybridMultilevel"/>
    <w:tmpl w:val="DBC23E78"/>
    <w:lvl w:ilvl="0" w:tplc="AE3225DE">
      <w:start w:val="1"/>
      <w:numFmt w:val="lowerRoman"/>
      <w:lvlText w:val="(%1)"/>
      <w:lvlJc w:val="left"/>
      <w:pPr>
        <w:ind w:left="423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590" w:hanging="360"/>
      </w:pPr>
    </w:lvl>
    <w:lvl w:ilvl="2" w:tplc="0409001B" w:tentative="1">
      <w:start w:val="1"/>
      <w:numFmt w:val="lowerRoman"/>
      <w:lvlText w:val="%3."/>
      <w:lvlJc w:val="right"/>
      <w:pPr>
        <w:ind w:left="5310" w:hanging="180"/>
      </w:pPr>
    </w:lvl>
    <w:lvl w:ilvl="3" w:tplc="0409000F" w:tentative="1">
      <w:start w:val="1"/>
      <w:numFmt w:val="decimal"/>
      <w:lvlText w:val="%4."/>
      <w:lvlJc w:val="left"/>
      <w:pPr>
        <w:ind w:left="6030" w:hanging="360"/>
      </w:pPr>
    </w:lvl>
    <w:lvl w:ilvl="4" w:tplc="04090019" w:tentative="1">
      <w:start w:val="1"/>
      <w:numFmt w:val="lowerLetter"/>
      <w:lvlText w:val="%5."/>
      <w:lvlJc w:val="left"/>
      <w:pPr>
        <w:ind w:left="6750" w:hanging="360"/>
      </w:pPr>
    </w:lvl>
    <w:lvl w:ilvl="5" w:tplc="0409001B" w:tentative="1">
      <w:start w:val="1"/>
      <w:numFmt w:val="lowerRoman"/>
      <w:lvlText w:val="%6."/>
      <w:lvlJc w:val="right"/>
      <w:pPr>
        <w:ind w:left="7470" w:hanging="180"/>
      </w:pPr>
    </w:lvl>
    <w:lvl w:ilvl="6" w:tplc="0409000F" w:tentative="1">
      <w:start w:val="1"/>
      <w:numFmt w:val="decimal"/>
      <w:lvlText w:val="%7."/>
      <w:lvlJc w:val="left"/>
      <w:pPr>
        <w:ind w:left="8190" w:hanging="360"/>
      </w:pPr>
    </w:lvl>
    <w:lvl w:ilvl="7" w:tplc="04090019" w:tentative="1">
      <w:start w:val="1"/>
      <w:numFmt w:val="lowerLetter"/>
      <w:lvlText w:val="%8."/>
      <w:lvlJc w:val="left"/>
      <w:pPr>
        <w:ind w:left="8910" w:hanging="360"/>
      </w:pPr>
    </w:lvl>
    <w:lvl w:ilvl="8" w:tplc="0409001B" w:tentative="1">
      <w:start w:val="1"/>
      <w:numFmt w:val="lowerRoman"/>
      <w:lvlText w:val="%9."/>
      <w:lvlJc w:val="right"/>
      <w:pPr>
        <w:ind w:left="9630" w:hanging="180"/>
      </w:pPr>
    </w:lvl>
  </w:abstractNum>
  <w:num w:numId="1">
    <w:abstractNumId w:val="1"/>
  </w:num>
  <w:num w:numId="2">
    <w:abstractNumId w:val="24"/>
  </w:num>
  <w:num w:numId="3">
    <w:abstractNumId w:val="14"/>
  </w:num>
  <w:num w:numId="4">
    <w:abstractNumId w:val="16"/>
  </w:num>
  <w:num w:numId="5">
    <w:abstractNumId w:val="17"/>
  </w:num>
  <w:num w:numId="6">
    <w:abstractNumId w:val="11"/>
  </w:num>
  <w:num w:numId="7">
    <w:abstractNumId w:val="15"/>
  </w:num>
  <w:num w:numId="8">
    <w:abstractNumId w:val="19"/>
  </w:num>
  <w:num w:numId="9">
    <w:abstractNumId w:val="20"/>
  </w:num>
  <w:num w:numId="10">
    <w:abstractNumId w:val="13"/>
  </w:num>
  <w:num w:numId="11">
    <w:abstractNumId w:val="6"/>
  </w:num>
  <w:num w:numId="12">
    <w:abstractNumId w:val="21"/>
  </w:num>
  <w:num w:numId="13">
    <w:abstractNumId w:val="25"/>
  </w:num>
  <w:num w:numId="14">
    <w:abstractNumId w:val="8"/>
  </w:num>
  <w:num w:numId="15">
    <w:abstractNumId w:val="2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7"/>
  </w:num>
  <w:num w:numId="20">
    <w:abstractNumId w:val="18"/>
  </w:num>
  <w:num w:numId="21">
    <w:abstractNumId w:val="26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5"/>
  </w:num>
  <w:num w:numId="26">
    <w:abstractNumId w:val="23"/>
  </w:num>
  <w:num w:numId="27">
    <w:abstractNumId w:val="4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9FF"/>
    <w:rsid w:val="000807ED"/>
    <w:rsid w:val="000A129C"/>
    <w:rsid w:val="000B2248"/>
    <w:rsid w:val="000B5CD6"/>
    <w:rsid w:val="000C440A"/>
    <w:rsid w:val="000E51EB"/>
    <w:rsid w:val="001E447E"/>
    <w:rsid w:val="00274BB2"/>
    <w:rsid w:val="002D69FB"/>
    <w:rsid w:val="00317FED"/>
    <w:rsid w:val="00480C8A"/>
    <w:rsid w:val="00522A8B"/>
    <w:rsid w:val="00583C7E"/>
    <w:rsid w:val="005B16A3"/>
    <w:rsid w:val="005C3442"/>
    <w:rsid w:val="005F6209"/>
    <w:rsid w:val="006566ED"/>
    <w:rsid w:val="00675458"/>
    <w:rsid w:val="006920E2"/>
    <w:rsid w:val="006970C4"/>
    <w:rsid w:val="006A5C05"/>
    <w:rsid w:val="006E19CC"/>
    <w:rsid w:val="007617DB"/>
    <w:rsid w:val="00781C87"/>
    <w:rsid w:val="00827253"/>
    <w:rsid w:val="00861A05"/>
    <w:rsid w:val="008714B0"/>
    <w:rsid w:val="008768D0"/>
    <w:rsid w:val="00877BF7"/>
    <w:rsid w:val="00893FA2"/>
    <w:rsid w:val="008A2704"/>
    <w:rsid w:val="008C6338"/>
    <w:rsid w:val="008E6A23"/>
    <w:rsid w:val="008F33F6"/>
    <w:rsid w:val="00913589"/>
    <w:rsid w:val="00914F4F"/>
    <w:rsid w:val="00955A16"/>
    <w:rsid w:val="009A4413"/>
    <w:rsid w:val="009C09FF"/>
    <w:rsid w:val="009C193F"/>
    <w:rsid w:val="009F0207"/>
    <w:rsid w:val="00A440CC"/>
    <w:rsid w:val="00A94896"/>
    <w:rsid w:val="00B20E65"/>
    <w:rsid w:val="00B32469"/>
    <w:rsid w:val="00B958F5"/>
    <w:rsid w:val="00BC0D2C"/>
    <w:rsid w:val="00C06DDE"/>
    <w:rsid w:val="00C34121"/>
    <w:rsid w:val="00C64EA0"/>
    <w:rsid w:val="00C82E56"/>
    <w:rsid w:val="00CC7616"/>
    <w:rsid w:val="00CF4F6A"/>
    <w:rsid w:val="00CF6F7F"/>
    <w:rsid w:val="00E26ED7"/>
    <w:rsid w:val="00E452BF"/>
    <w:rsid w:val="00E741D0"/>
    <w:rsid w:val="00F372E8"/>
    <w:rsid w:val="00F669CB"/>
    <w:rsid w:val="00F9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5728F"/>
  <w15:chartTrackingRefBased/>
  <w15:docId w15:val="{9E18128C-884C-418B-89B5-2DCCB808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9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C09FF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9FF"/>
  </w:style>
  <w:style w:type="paragraph" w:styleId="Footer">
    <w:name w:val="footer"/>
    <w:basedOn w:val="Normal"/>
    <w:link w:val="FooterChar"/>
    <w:uiPriority w:val="99"/>
    <w:unhideWhenUsed/>
    <w:rsid w:val="009C0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9FF"/>
  </w:style>
  <w:style w:type="paragraph" w:styleId="BodyText">
    <w:name w:val="Body Text"/>
    <w:basedOn w:val="Normal"/>
    <w:link w:val="BodyTextChar"/>
    <w:uiPriority w:val="1"/>
    <w:qFormat/>
    <w:rsid w:val="009C09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C0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C09FF"/>
    <w:pPr>
      <w:ind w:left="820" w:hanging="360"/>
    </w:pPr>
  </w:style>
  <w:style w:type="character" w:customStyle="1" w:styleId="Heading1Char">
    <w:name w:val="Heading 1 Char"/>
    <w:basedOn w:val="DefaultParagraphFont"/>
    <w:link w:val="Heading1"/>
    <w:uiPriority w:val="9"/>
    <w:rsid w:val="009C09FF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styleId="NoSpacing">
    <w:name w:val="No Spacing"/>
    <w:uiPriority w:val="1"/>
    <w:qFormat/>
    <w:rsid w:val="00CF4F6A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F33F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1C87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C4295-9514-4579-949A-5831FEE56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5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Hosia Halley</dc:creator>
  <cp:keywords/>
  <dc:description/>
  <cp:lastModifiedBy>Serojanie Ramlall</cp:lastModifiedBy>
  <cp:revision>34</cp:revision>
  <cp:lastPrinted>2022-02-25T18:36:00Z</cp:lastPrinted>
  <dcterms:created xsi:type="dcterms:W3CDTF">2021-12-10T20:18:00Z</dcterms:created>
  <dcterms:modified xsi:type="dcterms:W3CDTF">2022-02-25T19:04:00Z</dcterms:modified>
</cp:coreProperties>
</file>